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07B" w:rsidRPr="00A75FAE" w:rsidRDefault="00B67F48" w:rsidP="00A75FAE">
      <w:pPr>
        <w:bidi/>
        <w:jc w:val="center"/>
        <w:rPr>
          <w:rFonts w:ascii="Calibri" w:eastAsia="Calibri" w:hAnsi="Calibri" w:cs="B Nazanin"/>
          <w:b/>
          <w:bCs/>
          <w:color w:val="000000" w:themeColor="text1"/>
          <w:sz w:val="32"/>
          <w:szCs w:val="32"/>
          <w:rtl/>
          <w:lang w:bidi="fa-IR"/>
        </w:rPr>
      </w:pPr>
      <w:bookmarkStart w:id="0" w:name="_GoBack"/>
      <w:bookmarkEnd w:id="0"/>
      <w:r w:rsidRPr="00A75FAE">
        <w:rPr>
          <w:rFonts w:ascii="Calibri" w:eastAsia="Calibri" w:hAnsi="Calibri" w:cs="B Nazanin" w:hint="cs"/>
          <w:b/>
          <w:bCs/>
          <w:color w:val="000000" w:themeColor="text1"/>
          <w:sz w:val="32"/>
          <w:szCs w:val="32"/>
          <w:rtl/>
          <w:lang w:bidi="fa-IR"/>
        </w:rPr>
        <w:t xml:space="preserve">گزارش </w:t>
      </w:r>
      <w:r w:rsidR="00647C89" w:rsidRPr="00CF1C05">
        <w:rPr>
          <w:rFonts w:ascii="Calibri" w:eastAsia="Calibri" w:hAnsi="Calibri" w:cs="B Nazanin" w:hint="cs"/>
          <w:b/>
          <w:bCs/>
          <w:color w:val="000000" w:themeColor="text1"/>
          <w:sz w:val="32"/>
          <w:szCs w:val="32"/>
          <w:rtl/>
          <w:lang w:bidi="fa-IR"/>
        </w:rPr>
        <w:t>کارگاه آ</w:t>
      </w:r>
      <w:r w:rsidR="00647C89" w:rsidRPr="00A75FAE">
        <w:rPr>
          <w:rFonts w:ascii="Calibri" w:eastAsia="Calibri" w:hAnsi="Calibri" w:cs="B Nazanin" w:hint="cs"/>
          <w:b/>
          <w:bCs/>
          <w:color w:val="000000" w:themeColor="text1"/>
          <w:sz w:val="32"/>
          <w:szCs w:val="32"/>
          <w:rtl/>
          <w:lang w:bidi="fa-IR"/>
        </w:rPr>
        <w:t xml:space="preserve">موزش برخط </w:t>
      </w:r>
      <w:r w:rsidRPr="00A75FAE">
        <w:rPr>
          <w:rFonts w:ascii="Calibri" w:eastAsia="Calibri" w:hAnsi="Calibri" w:cs="B Nazanin" w:hint="cs"/>
          <w:b/>
          <w:bCs/>
          <w:color w:val="000000" w:themeColor="text1"/>
          <w:sz w:val="32"/>
          <w:szCs w:val="32"/>
          <w:rtl/>
          <w:lang w:bidi="fa-IR"/>
        </w:rPr>
        <w:t xml:space="preserve"> </w:t>
      </w:r>
      <w:r w:rsidR="00394B8F" w:rsidRPr="00A75FAE">
        <w:rPr>
          <w:rFonts w:ascii="Calibri" w:eastAsia="Calibri" w:hAnsi="Calibri" w:cs="B Nazanin" w:hint="cs"/>
          <w:b/>
          <w:bCs/>
          <w:color w:val="000000" w:themeColor="text1"/>
          <w:sz w:val="32"/>
          <w:szCs w:val="32"/>
          <w:rtl/>
          <w:lang w:bidi="fa-IR"/>
        </w:rPr>
        <w:t>"</w:t>
      </w:r>
      <w:r w:rsidR="00A75FAE" w:rsidRPr="00A75FAE">
        <w:rPr>
          <w:rFonts w:ascii="Calibri" w:eastAsia="Calibri" w:hAnsi="Calibri" w:cs="B Nazanin" w:hint="cs"/>
          <w:b/>
          <w:bCs/>
          <w:color w:val="000000" w:themeColor="text1"/>
          <w:sz w:val="32"/>
          <w:szCs w:val="32"/>
          <w:rtl/>
          <w:lang w:bidi="fa-IR"/>
        </w:rPr>
        <w:t>اهمیت حضور آکسان گذاری در طراحی گرافیکی</w:t>
      </w:r>
      <w:r w:rsidR="0035107B" w:rsidRPr="00A75FAE">
        <w:rPr>
          <w:rFonts w:ascii="Calibri" w:eastAsia="Calibri" w:hAnsi="Calibri" w:cs="B Nazanin" w:hint="cs"/>
          <w:b/>
          <w:bCs/>
          <w:color w:val="000000" w:themeColor="text1"/>
          <w:sz w:val="32"/>
          <w:szCs w:val="32"/>
          <w:rtl/>
          <w:lang w:bidi="fa-IR"/>
        </w:rPr>
        <w:t>"</w:t>
      </w:r>
    </w:p>
    <w:p w:rsidR="0035107B" w:rsidRPr="00B61106" w:rsidRDefault="00A75FAE" w:rsidP="00051304">
      <w:pPr>
        <w:jc w:val="center"/>
        <w:rPr>
          <w:rFonts w:ascii="Calibri" w:eastAsia="Calibri" w:hAnsi="Calibri" w:cs="B Nazanin"/>
          <w:b/>
          <w:bCs/>
          <w:color w:val="000000" w:themeColor="text1"/>
          <w:sz w:val="24"/>
          <w:szCs w:val="24"/>
          <w:rtl/>
          <w:lang w:bidi="fa-IR"/>
        </w:rPr>
      </w:pPr>
      <w:r w:rsidRPr="00A75FAE">
        <w:rPr>
          <w:rFonts w:ascii="Calibri" w:eastAsia="Calibri" w:hAnsi="Calibri" w:cs="B Nazanin"/>
          <w:b/>
          <w:bCs/>
          <w:noProof/>
          <w:color w:val="000000" w:themeColor="text1"/>
          <w:sz w:val="24"/>
          <w:szCs w:val="24"/>
        </w:rPr>
        <w:drawing>
          <wp:inline distT="0" distB="0" distL="0" distR="0">
            <wp:extent cx="2866292" cy="4016081"/>
            <wp:effectExtent l="0" t="0" r="0" b="3810"/>
            <wp:docPr id="3" name="Picture 3" descr="C:\Users\ali\Pictu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Pictures\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6466" cy="4030336"/>
                    </a:xfrm>
                    <a:prstGeom prst="rect">
                      <a:avLst/>
                    </a:prstGeom>
                    <a:noFill/>
                    <a:ln>
                      <a:noFill/>
                    </a:ln>
                  </pic:spPr>
                </pic:pic>
              </a:graphicData>
            </a:graphic>
          </wp:inline>
        </w:drawing>
      </w:r>
    </w:p>
    <w:p w:rsidR="0035107B" w:rsidRPr="00B61106" w:rsidRDefault="0035107B" w:rsidP="00381E4A">
      <w:pPr>
        <w:jc w:val="both"/>
        <w:rPr>
          <w:rFonts w:ascii="Calibri" w:eastAsia="Calibri" w:hAnsi="Calibri" w:cs="B Nazanin"/>
          <w:b/>
          <w:bCs/>
          <w:color w:val="000000" w:themeColor="text1"/>
          <w:sz w:val="24"/>
          <w:szCs w:val="24"/>
          <w:rtl/>
          <w:lang w:bidi="fa-IR"/>
        </w:rPr>
      </w:pPr>
    </w:p>
    <w:p w:rsidR="0035107B" w:rsidRPr="00B61106" w:rsidRDefault="00CF1C05" w:rsidP="00A75FAE">
      <w:pPr>
        <w:bidi/>
        <w:jc w:val="both"/>
        <w:rPr>
          <w:rFonts w:ascii="Calibri" w:eastAsia="Calibri" w:hAnsi="Calibri" w:cs="B Nazanin"/>
          <w:b/>
          <w:bCs/>
          <w:color w:val="000000" w:themeColor="text1"/>
          <w:sz w:val="24"/>
          <w:szCs w:val="24"/>
          <w:rtl/>
          <w:lang w:bidi="fa-IR"/>
        </w:rPr>
      </w:pPr>
      <w:r>
        <w:rPr>
          <w:rFonts w:ascii="Calibri" w:eastAsia="Calibri" w:hAnsi="Calibri" w:cs="B Nazanin" w:hint="cs"/>
          <w:b/>
          <w:bCs/>
          <w:color w:val="000000" w:themeColor="text1"/>
          <w:sz w:val="24"/>
          <w:szCs w:val="24"/>
          <w:rtl/>
          <w:lang w:bidi="fa-IR"/>
        </w:rPr>
        <w:t xml:space="preserve">           </w:t>
      </w:r>
      <w:r w:rsidR="00B67F48" w:rsidRPr="00B61106">
        <w:rPr>
          <w:rFonts w:ascii="Calibri" w:eastAsia="Calibri" w:hAnsi="Calibri" w:cs="B Nazanin" w:hint="cs"/>
          <w:b/>
          <w:bCs/>
          <w:color w:val="000000" w:themeColor="text1"/>
          <w:sz w:val="24"/>
          <w:szCs w:val="24"/>
          <w:rtl/>
          <w:lang w:bidi="fa-IR"/>
        </w:rPr>
        <w:t xml:space="preserve"> به مناسبت هفته پژوهش، </w:t>
      </w:r>
      <w:r w:rsidR="00394B8F">
        <w:rPr>
          <w:rFonts w:ascii="Calibri" w:eastAsia="Calibri" w:hAnsi="Calibri" w:cs="B Nazanin" w:hint="cs"/>
          <w:b/>
          <w:bCs/>
          <w:color w:val="000000" w:themeColor="text1"/>
          <w:sz w:val="24"/>
          <w:szCs w:val="24"/>
          <w:rtl/>
          <w:lang w:bidi="fa-IR"/>
        </w:rPr>
        <w:t>کارگاه آموزش برخط</w:t>
      </w:r>
      <w:r w:rsidR="0035107B" w:rsidRPr="00B61106">
        <w:rPr>
          <w:rFonts w:ascii="Calibri" w:eastAsia="Calibri" w:hAnsi="Calibri" w:cs="B Nazanin" w:hint="cs"/>
          <w:b/>
          <w:bCs/>
          <w:color w:val="000000" w:themeColor="text1"/>
          <w:sz w:val="24"/>
          <w:szCs w:val="24"/>
          <w:rtl/>
          <w:lang w:bidi="fa-IR"/>
        </w:rPr>
        <w:t xml:space="preserve"> " </w:t>
      </w:r>
      <w:r w:rsidR="00A75FAE" w:rsidRPr="00A75FAE">
        <w:rPr>
          <w:rFonts w:ascii="Calibri" w:eastAsia="Calibri" w:hAnsi="Calibri" w:cs="B Nazanin" w:hint="cs"/>
          <w:b/>
          <w:bCs/>
          <w:color w:val="000000" w:themeColor="text1"/>
          <w:sz w:val="24"/>
          <w:szCs w:val="24"/>
          <w:rtl/>
          <w:lang w:bidi="fa-IR"/>
        </w:rPr>
        <w:t>اهمیت حضور آکسان گذاری در طراحی گرافیکی</w:t>
      </w:r>
      <w:r w:rsidR="00A75FAE">
        <w:rPr>
          <w:rFonts w:ascii="Calibri" w:eastAsia="Calibri" w:hAnsi="Calibri" w:cs="B Nazanin" w:hint="cs"/>
          <w:b/>
          <w:bCs/>
          <w:color w:val="000000" w:themeColor="text1"/>
          <w:sz w:val="24"/>
          <w:szCs w:val="24"/>
          <w:rtl/>
          <w:lang w:bidi="fa-IR"/>
        </w:rPr>
        <w:t xml:space="preserve"> </w:t>
      </w:r>
      <w:r w:rsidR="0048042C">
        <w:rPr>
          <w:rFonts w:ascii="Calibri" w:eastAsia="Calibri" w:hAnsi="Calibri" w:cs="B Nazanin" w:hint="cs"/>
          <w:b/>
          <w:bCs/>
          <w:color w:val="000000" w:themeColor="text1"/>
          <w:sz w:val="24"/>
          <w:szCs w:val="24"/>
          <w:rtl/>
          <w:lang w:bidi="fa-IR"/>
        </w:rPr>
        <w:t>"با تدریس</w:t>
      </w:r>
      <w:r w:rsidR="0035107B" w:rsidRPr="00B61106">
        <w:rPr>
          <w:rFonts w:ascii="Calibri" w:eastAsia="Calibri" w:hAnsi="Calibri" w:cs="B Nazanin" w:hint="cs"/>
          <w:b/>
          <w:bCs/>
          <w:color w:val="000000" w:themeColor="text1"/>
          <w:sz w:val="24"/>
          <w:szCs w:val="24"/>
          <w:rtl/>
          <w:lang w:bidi="fa-IR"/>
        </w:rPr>
        <w:t xml:space="preserve"> </w:t>
      </w:r>
      <w:r w:rsidR="00A75FAE">
        <w:rPr>
          <w:rFonts w:ascii="Calibri" w:eastAsia="Calibri" w:hAnsi="Calibri" w:cs="B Nazanin" w:hint="cs"/>
          <w:b/>
          <w:bCs/>
          <w:color w:val="000000" w:themeColor="text1"/>
          <w:sz w:val="24"/>
          <w:szCs w:val="24"/>
          <w:rtl/>
          <w:lang w:bidi="fa-IR"/>
        </w:rPr>
        <w:t xml:space="preserve">خانم نسرین صدقیان حکاک </w:t>
      </w:r>
      <w:r w:rsidR="00B67F48" w:rsidRPr="00B61106">
        <w:rPr>
          <w:rFonts w:ascii="Calibri" w:eastAsia="Calibri" w:hAnsi="Calibri" w:cs="B Nazanin" w:hint="cs"/>
          <w:b/>
          <w:bCs/>
          <w:color w:val="000000" w:themeColor="text1"/>
          <w:sz w:val="24"/>
          <w:szCs w:val="24"/>
          <w:rtl/>
          <w:lang w:bidi="fa-IR"/>
        </w:rPr>
        <w:t xml:space="preserve"> </w:t>
      </w:r>
      <w:r w:rsidR="00A75FAE">
        <w:rPr>
          <w:rFonts w:ascii="Calibri" w:eastAsia="Calibri" w:hAnsi="Calibri" w:cs="B Nazanin" w:hint="cs"/>
          <w:b/>
          <w:bCs/>
          <w:color w:val="000000" w:themeColor="text1"/>
          <w:sz w:val="24"/>
          <w:szCs w:val="24"/>
          <w:rtl/>
          <w:lang w:bidi="fa-IR"/>
        </w:rPr>
        <w:t xml:space="preserve"> در روزیک</w:t>
      </w:r>
      <w:r w:rsidR="0035107B" w:rsidRPr="00B61106">
        <w:rPr>
          <w:rFonts w:ascii="Calibri" w:eastAsia="Calibri" w:hAnsi="Calibri" w:cs="B Nazanin" w:hint="cs"/>
          <w:b/>
          <w:bCs/>
          <w:color w:val="000000" w:themeColor="text1"/>
          <w:sz w:val="24"/>
          <w:szCs w:val="24"/>
          <w:rtl/>
          <w:lang w:bidi="fa-IR"/>
        </w:rPr>
        <w:t xml:space="preserve">شنبه </w:t>
      </w:r>
      <w:r w:rsidR="00A75FAE">
        <w:rPr>
          <w:rFonts w:ascii="Calibri" w:eastAsia="Calibri" w:hAnsi="Calibri" w:cs="B Nazanin" w:hint="cs"/>
          <w:b/>
          <w:bCs/>
          <w:color w:val="000000" w:themeColor="text1"/>
          <w:sz w:val="24"/>
          <w:szCs w:val="24"/>
          <w:rtl/>
          <w:lang w:bidi="fa-IR"/>
        </w:rPr>
        <w:t>23</w:t>
      </w:r>
      <w:r w:rsidR="0035107B" w:rsidRPr="00B61106">
        <w:rPr>
          <w:rFonts w:ascii="Calibri" w:eastAsia="Calibri" w:hAnsi="Calibri" w:cs="B Nazanin" w:hint="cs"/>
          <w:b/>
          <w:bCs/>
          <w:color w:val="000000" w:themeColor="text1"/>
          <w:sz w:val="24"/>
          <w:szCs w:val="24"/>
          <w:rtl/>
          <w:lang w:bidi="fa-IR"/>
        </w:rPr>
        <w:t>/9/9</w:t>
      </w:r>
      <w:r w:rsidR="00B67F48" w:rsidRPr="00B61106">
        <w:rPr>
          <w:rFonts w:ascii="Calibri" w:eastAsia="Calibri" w:hAnsi="Calibri" w:cs="B Nazanin" w:hint="cs"/>
          <w:b/>
          <w:bCs/>
          <w:color w:val="000000" w:themeColor="text1"/>
          <w:sz w:val="24"/>
          <w:szCs w:val="24"/>
          <w:rtl/>
          <w:lang w:bidi="fa-IR"/>
        </w:rPr>
        <w:t>9</w:t>
      </w:r>
      <w:r w:rsidR="0035107B" w:rsidRPr="00B61106">
        <w:rPr>
          <w:rFonts w:ascii="Calibri" w:eastAsia="Calibri" w:hAnsi="Calibri" w:cs="B Nazanin" w:hint="cs"/>
          <w:b/>
          <w:bCs/>
          <w:color w:val="000000" w:themeColor="text1"/>
          <w:sz w:val="24"/>
          <w:szCs w:val="24"/>
          <w:rtl/>
          <w:lang w:bidi="fa-IR"/>
        </w:rPr>
        <w:t xml:space="preserve">  از ساعت 1</w:t>
      </w:r>
      <w:r w:rsidR="00B67F48" w:rsidRPr="00B61106">
        <w:rPr>
          <w:rFonts w:ascii="Calibri" w:eastAsia="Calibri" w:hAnsi="Calibri" w:cs="B Nazanin" w:hint="cs"/>
          <w:b/>
          <w:bCs/>
          <w:color w:val="000000" w:themeColor="text1"/>
          <w:sz w:val="24"/>
          <w:szCs w:val="24"/>
          <w:rtl/>
          <w:lang w:bidi="fa-IR"/>
        </w:rPr>
        <w:t>6</w:t>
      </w:r>
      <w:r w:rsidR="0035107B" w:rsidRPr="00B61106">
        <w:rPr>
          <w:rFonts w:ascii="Calibri" w:eastAsia="Calibri" w:hAnsi="Calibri" w:cs="B Nazanin" w:hint="cs"/>
          <w:b/>
          <w:bCs/>
          <w:color w:val="000000" w:themeColor="text1"/>
          <w:sz w:val="24"/>
          <w:szCs w:val="24"/>
          <w:rtl/>
          <w:lang w:bidi="fa-IR"/>
        </w:rPr>
        <w:t xml:space="preserve"> الی1</w:t>
      </w:r>
      <w:r w:rsidR="00A75FAE">
        <w:rPr>
          <w:rFonts w:ascii="Calibri" w:eastAsia="Calibri" w:hAnsi="Calibri" w:cs="B Nazanin" w:hint="cs"/>
          <w:b/>
          <w:bCs/>
          <w:color w:val="000000" w:themeColor="text1"/>
          <w:sz w:val="24"/>
          <w:szCs w:val="24"/>
          <w:rtl/>
          <w:lang w:bidi="fa-IR"/>
        </w:rPr>
        <w:t>8</w:t>
      </w:r>
      <w:r w:rsidR="0035107B" w:rsidRPr="00B61106">
        <w:rPr>
          <w:rFonts w:ascii="Calibri" w:eastAsia="Calibri" w:hAnsi="Calibri" w:cs="B Nazanin" w:hint="cs"/>
          <w:b/>
          <w:bCs/>
          <w:color w:val="000000" w:themeColor="text1"/>
          <w:sz w:val="24"/>
          <w:szCs w:val="24"/>
          <w:rtl/>
          <w:lang w:bidi="fa-IR"/>
        </w:rPr>
        <w:t xml:space="preserve">با برنامه ریزی معاونت پژوهش وفناوری سرکارخانم </w:t>
      </w:r>
      <w:r w:rsidR="00B67F48" w:rsidRPr="00B61106">
        <w:rPr>
          <w:rFonts w:ascii="Calibri" w:eastAsia="Calibri" w:hAnsi="Calibri" w:cs="B Nazanin" w:hint="cs"/>
          <w:b/>
          <w:bCs/>
          <w:color w:val="000000" w:themeColor="text1"/>
          <w:sz w:val="24"/>
          <w:szCs w:val="24"/>
          <w:rtl/>
          <w:lang w:bidi="fa-IR"/>
        </w:rPr>
        <w:t>دکتر روایی</w:t>
      </w:r>
      <w:r w:rsidR="0035107B" w:rsidRPr="00B61106">
        <w:rPr>
          <w:rFonts w:ascii="Calibri" w:eastAsia="Calibri" w:hAnsi="Calibri" w:cs="B Nazanin" w:hint="cs"/>
          <w:b/>
          <w:bCs/>
          <w:color w:val="000000" w:themeColor="text1"/>
          <w:sz w:val="24"/>
          <w:szCs w:val="24"/>
          <w:rtl/>
          <w:lang w:bidi="fa-IR"/>
        </w:rPr>
        <w:t xml:space="preserve"> و همکاری </w:t>
      </w:r>
      <w:r w:rsidR="0048042C">
        <w:rPr>
          <w:rFonts w:ascii="Calibri" w:eastAsia="Calibri" w:hAnsi="Calibri" w:cs="B Nazanin" w:hint="cs"/>
          <w:b/>
          <w:bCs/>
          <w:color w:val="000000" w:themeColor="text1"/>
          <w:sz w:val="24"/>
          <w:szCs w:val="24"/>
          <w:rtl/>
          <w:lang w:bidi="fa-IR"/>
        </w:rPr>
        <w:t>مدیر</w:t>
      </w:r>
      <w:r w:rsidR="0035107B" w:rsidRPr="00B61106">
        <w:rPr>
          <w:rFonts w:ascii="Calibri" w:eastAsia="Calibri" w:hAnsi="Calibri" w:cs="B Nazanin" w:hint="cs"/>
          <w:b/>
          <w:bCs/>
          <w:color w:val="000000" w:themeColor="text1"/>
          <w:sz w:val="24"/>
          <w:szCs w:val="24"/>
          <w:rtl/>
          <w:lang w:bidi="fa-IR"/>
        </w:rPr>
        <w:t xml:space="preserve">گروه </w:t>
      </w:r>
      <w:r w:rsidR="00A75FAE">
        <w:rPr>
          <w:rFonts w:ascii="Calibri" w:eastAsia="Calibri" w:hAnsi="Calibri" w:cs="B Nazanin" w:hint="cs"/>
          <w:b/>
          <w:bCs/>
          <w:color w:val="000000" w:themeColor="text1"/>
          <w:sz w:val="24"/>
          <w:szCs w:val="24"/>
          <w:rtl/>
          <w:lang w:bidi="fa-IR"/>
        </w:rPr>
        <w:t>گرافیک جناب آقای مصطفی خزایی</w:t>
      </w:r>
      <w:r w:rsidR="00305D9A" w:rsidRPr="0048042C">
        <w:rPr>
          <w:rFonts w:ascii="Calibri" w:eastAsia="Calibri" w:hAnsi="Calibri" w:cs="B Nazanin" w:hint="cs"/>
          <w:b/>
          <w:bCs/>
          <w:color w:val="FF0000"/>
          <w:sz w:val="24"/>
          <w:szCs w:val="24"/>
          <w:rtl/>
          <w:lang w:bidi="fa-IR"/>
        </w:rPr>
        <w:t xml:space="preserve"> </w:t>
      </w:r>
      <w:r w:rsidR="00305D9A">
        <w:rPr>
          <w:rFonts w:ascii="Calibri" w:eastAsia="Calibri" w:hAnsi="Calibri" w:cs="B Nazanin" w:hint="cs"/>
          <w:b/>
          <w:bCs/>
          <w:color w:val="000000" w:themeColor="text1"/>
          <w:sz w:val="24"/>
          <w:szCs w:val="24"/>
          <w:rtl/>
          <w:lang w:bidi="fa-IR"/>
        </w:rPr>
        <w:t xml:space="preserve">در بستر نرم اقزار  </w:t>
      </w:r>
      <w:r w:rsidR="00305D9A">
        <w:rPr>
          <w:rFonts w:ascii="Calibri" w:eastAsia="Calibri" w:hAnsi="Calibri" w:cs="B Nazanin"/>
          <w:b/>
          <w:bCs/>
          <w:color w:val="000000" w:themeColor="text1"/>
          <w:sz w:val="24"/>
          <w:szCs w:val="24"/>
          <w:lang w:bidi="fa-IR"/>
        </w:rPr>
        <w:t xml:space="preserve">adobe connect </w:t>
      </w:r>
      <w:r w:rsidR="0035107B" w:rsidRPr="00B61106">
        <w:rPr>
          <w:rFonts w:ascii="Calibri" w:eastAsia="Calibri" w:hAnsi="Calibri" w:cs="B Nazanin" w:hint="cs"/>
          <w:b/>
          <w:bCs/>
          <w:color w:val="000000" w:themeColor="text1"/>
          <w:sz w:val="24"/>
          <w:szCs w:val="24"/>
          <w:rtl/>
          <w:lang w:bidi="fa-IR"/>
        </w:rPr>
        <w:t xml:space="preserve"> </w:t>
      </w:r>
      <w:r w:rsidR="00305D9A" w:rsidRPr="00305D9A">
        <w:rPr>
          <w:rFonts w:ascii="Calibri" w:eastAsia="Calibri" w:hAnsi="Calibri" w:cs="B Nazanin" w:hint="cs"/>
          <w:b/>
          <w:bCs/>
          <w:color w:val="000000" w:themeColor="text1"/>
          <w:sz w:val="24"/>
          <w:szCs w:val="24"/>
          <w:rtl/>
          <w:lang w:bidi="fa-IR"/>
        </w:rPr>
        <w:t>با حضور</w:t>
      </w:r>
      <w:r w:rsidR="00647C89">
        <w:rPr>
          <w:rFonts w:ascii="Calibri" w:eastAsia="Calibri" w:hAnsi="Calibri" w:cs="B Nazanin" w:hint="cs"/>
          <w:b/>
          <w:bCs/>
          <w:color w:val="000000" w:themeColor="text1"/>
          <w:sz w:val="24"/>
          <w:szCs w:val="24"/>
          <w:rtl/>
          <w:lang w:bidi="fa-IR"/>
        </w:rPr>
        <w:t>حدود</w:t>
      </w:r>
      <w:r w:rsidR="00A75FAE">
        <w:rPr>
          <w:rFonts w:ascii="Calibri" w:eastAsia="Calibri" w:hAnsi="Calibri" w:cs="B Nazanin" w:hint="cs"/>
          <w:b/>
          <w:bCs/>
          <w:color w:val="000000" w:themeColor="text1"/>
          <w:sz w:val="24"/>
          <w:szCs w:val="24"/>
          <w:rtl/>
          <w:lang w:bidi="fa-IR"/>
        </w:rPr>
        <w:t>100</w:t>
      </w:r>
      <w:r w:rsidR="0048042C">
        <w:rPr>
          <w:rFonts w:ascii="Calibri" w:eastAsia="Calibri" w:hAnsi="Calibri" w:cs="B Nazanin" w:hint="cs"/>
          <w:b/>
          <w:bCs/>
          <w:color w:val="000000" w:themeColor="text1"/>
          <w:sz w:val="24"/>
          <w:szCs w:val="24"/>
          <w:rtl/>
          <w:lang w:bidi="fa-IR"/>
        </w:rPr>
        <w:t>نفر</w:t>
      </w:r>
      <w:r w:rsidR="00305D9A">
        <w:rPr>
          <w:rFonts w:ascii="Calibri" w:eastAsia="Calibri" w:hAnsi="Calibri" w:cs="B Nazanin" w:hint="cs"/>
          <w:b/>
          <w:bCs/>
          <w:color w:val="000000" w:themeColor="text1"/>
          <w:sz w:val="24"/>
          <w:szCs w:val="24"/>
          <w:rtl/>
          <w:lang w:bidi="fa-IR"/>
        </w:rPr>
        <w:t xml:space="preserve"> از دانشجویان </w:t>
      </w:r>
      <w:r w:rsidR="0035107B" w:rsidRPr="00B61106">
        <w:rPr>
          <w:rFonts w:ascii="Calibri" w:eastAsia="Calibri" w:hAnsi="Calibri" w:cs="B Nazanin" w:hint="cs"/>
          <w:b/>
          <w:bCs/>
          <w:color w:val="000000" w:themeColor="text1"/>
          <w:sz w:val="24"/>
          <w:szCs w:val="24"/>
          <w:rtl/>
          <w:lang w:bidi="fa-IR"/>
        </w:rPr>
        <w:t>دانشکده فنی دکتر شریعتی برگزارگردید</w:t>
      </w:r>
      <w:r w:rsidR="0035107B" w:rsidRPr="00B61106">
        <w:rPr>
          <w:rFonts w:ascii="Calibri" w:eastAsia="Calibri" w:hAnsi="Calibri" w:cs="B Nazanin"/>
          <w:b/>
          <w:bCs/>
          <w:color w:val="000000" w:themeColor="text1"/>
          <w:sz w:val="24"/>
          <w:szCs w:val="24"/>
          <w:rtl/>
          <w:lang w:bidi="fa-IR"/>
        </w:rPr>
        <w:t>.</w:t>
      </w:r>
    </w:p>
    <w:p w:rsidR="0048042C" w:rsidRDefault="00B67F48" w:rsidP="00CF1C05">
      <w:pPr>
        <w:bidi/>
        <w:jc w:val="both"/>
        <w:rPr>
          <w:rFonts w:ascii="Calibri" w:eastAsia="Calibri" w:hAnsi="Calibri" w:cs="B Nazanin"/>
          <w:b/>
          <w:bCs/>
          <w:color w:val="000000" w:themeColor="text1"/>
          <w:sz w:val="24"/>
          <w:szCs w:val="24"/>
          <w:rtl/>
          <w:lang w:bidi="fa-IR"/>
        </w:rPr>
      </w:pPr>
      <w:r w:rsidRPr="00B61106">
        <w:rPr>
          <w:rFonts w:ascii="Calibri" w:eastAsia="Calibri" w:hAnsi="Calibri" w:cs="B Nazanin" w:hint="cs"/>
          <w:b/>
          <w:bCs/>
          <w:color w:val="000000" w:themeColor="text1"/>
          <w:sz w:val="24"/>
          <w:szCs w:val="24"/>
          <w:rtl/>
          <w:lang w:bidi="fa-IR"/>
        </w:rPr>
        <w:t>در ابتدای برنامه</w:t>
      </w:r>
      <w:r w:rsidR="0048042C">
        <w:rPr>
          <w:rFonts w:ascii="Calibri" w:eastAsia="Calibri" w:hAnsi="Calibri" w:cs="B Nazanin" w:hint="cs"/>
          <w:b/>
          <w:bCs/>
          <w:color w:val="000000" w:themeColor="text1"/>
          <w:sz w:val="24"/>
          <w:szCs w:val="24"/>
          <w:rtl/>
          <w:lang w:bidi="fa-IR"/>
        </w:rPr>
        <w:t xml:space="preserve"> خانم دکتر </w:t>
      </w:r>
      <w:r w:rsidR="00CF1C05">
        <w:rPr>
          <w:rFonts w:ascii="Calibri" w:eastAsia="Calibri" w:hAnsi="Calibri" w:cs="B Nazanin" w:hint="cs"/>
          <w:b/>
          <w:bCs/>
          <w:color w:val="000000" w:themeColor="text1"/>
          <w:sz w:val="24"/>
          <w:szCs w:val="24"/>
          <w:rtl/>
          <w:lang w:bidi="fa-IR"/>
        </w:rPr>
        <w:t>روایی</w:t>
      </w:r>
      <w:r w:rsidR="0048042C">
        <w:rPr>
          <w:rFonts w:ascii="Calibri" w:eastAsia="Calibri" w:hAnsi="Calibri" w:cs="B Nazanin" w:hint="cs"/>
          <w:b/>
          <w:bCs/>
          <w:color w:val="000000" w:themeColor="text1"/>
          <w:sz w:val="24"/>
          <w:szCs w:val="24"/>
          <w:rtl/>
          <w:lang w:bidi="fa-IR"/>
        </w:rPr>
        <w:t xml:space="preserve"> ضمن خوشامد گویی به اساتید ودانشجویان شرکت کننده در کارگا</w:t>
      </w:r>
      <w:r w:rsidR="00CF1C05">
        <w:rPr>
          <w:rFonts w:ascii="Calibri" w:eastAsia="Calibri" w:hAnsi="Calibri" w:cs="B Nazanin" w:hint="cs"/>
          <w:b/>
          <w:bCs/>
          <w:color w:val="000000" w:themeColor="text1"/>
          <w:sz w:val="24"/>
          <w:szCs w:val="24"/>
          <w:rtl/>
          <w:lang w:bidi="fa-IR"/>
        </w:rPr>
        <w:t>ه به اهمیت آشنایی دانشجویان با موضوعات روز درسی  ازطریق شرکت در  وبینارها اشاره واز حضور ایشان در این وبینارتشکر نمودند</w:t>
      </w:r>
      <w:r w:rsidR="004B4F9A">
        <w:rPr>
          <w:rFonts w:ascii="Calibri" w:eastAsia="Calibri" w:hAnsi="Calibri" w:cs="B Nazanin" w:hint="cs"/>
          <w:b/>
          <w:bCs/>
          <w:color w:val="000000" w:themeColor="text1"/>
          <w:sz w:val="24"/>
          <w:szCs w:val="24"/>
          <w:rtl/>
          <w:lang w:bidi="fa-IR"/>
        </w:rPr>
        <w:t>.</w:t>
      </w:r>
    </w:p>
    <w:p w:rsidR="0035107B" w:rsidRPr="00B61106" w:rsidRDefault="00A75FAE" w:rsidP="00A75FAE">
      <w:pPr>
        <w:bidi/>
        <w:jc w:val="both"/>
        <w:rPr>
          <w:rFonts w:ascii="Calibri" w:eastAsia="Calibri" w:hAnsi="Calibri" w:cs="B Nazanin"/>
          <w:b/>
          <w:bCs/>
          <w:color w:val="000000" w:themeColor="text1"/>
          <w:sz w:val="24"/>
          <w:szCs w:val="24"/>
          <w:rtl/>
          <w:lang w:bidi="fa-IR"/>
        </w:rPr>
      </w:pPr>
      <w:r>
        <w:rPr>
          <w:rFonts w:ascii="Calibri" w:eastAsia="Calibri" w:hAnsi="Calibri" w:cs="B Nazanin" w:hint="cs"/>
          <w:b/>
          <w:bCs/>
          <w:color w:val="000000" w:themeColor="text1"/>
          <w:sz w:val="24"/>
          <w:szCs w:val="24"/>
          <w:rtl/>
          <w:lang w:bidi="fa-IR"/>
        </w:rPr>
        <w:t xml:space="preserve">در ابتدای برنامه استاد به معنای </w:t>
      </w:r>
      <w:r w:rsidRPr="00A75FAE">
        <w:rPr>
          <w:rFonts w:ascii="Calibri" w:eastAsia="Calibri" w:hAnsi="Calibri" w:cs="B Nazanin" w:hint="cs"/>
          <w:b/>
          <w:bCs/>
          <w:color w:val="000000" w:themeColor="text1"/>
          <w:sz w:val="24"/>
          <w:szCs w:val="24"/>
          <w:rtl/>
          <w:lang w:bidi="fa-IR"/>
        </w:rPr>
        <w:t>آکسان گذاری</w:t>
      </w:r>
      <w:r>
        <w:rPr>
          <w:rFonts w:ascii="Calibri" w:eastAsia="Calibri" w:hAnsi="Calibri" w:cs="B Nazanin" w:hint="cs"/>
          <w:b/>
          <w:bCs/>
          <w:color w:val="000000" w:themeColor="text1"/>
          <w:sz w:val="24"/>
          <w:szCs w:val="24"/>
          <w:rtl/>
          <w:lang w:bidi="fa-IR"/>
        </w:rPr>
        <w:t xml:space="preserve"> و نقش آن در طراحی پوسترها و سایر طراحی های گرافیکی پرداختند</w:t>
      </w:r>
      <w:r w:rsidR="00B67F48" w:rsidRPr="00B61106">
        <w:rPr>
          <w:rFonts w:ascii="Calibri" w:eastAsia="Calibri" w:hAnsi="Calibri" w:cs="B Nazanin" w:hint="cs"/>
          <w:b/>
          <w:bCs/>
          <w:color w:val="000000" w:themeColor="text1"/>
          <w:sz w:val="24"/>
          <w:szCs w:val="24"/>
          <w:rtl/>
          <w:lang w:bidi="fa-IR"/>
        </w:rPr>
        <w:t>.</w:t>
      </w:r>
    </w:p>
    <w:p w:rsidR="009F7863" w:rsidRPr="009F7863" w:rsidRDefault="009F7863" w:rsidP="009F7863">
      <w:pPr>
        <w:bidi/>
        <w:jc w:val="center"/>
        <w:rPr>
          <w:rFonts w:ascii="Calibri" w:eastAsia="Calibri" w:hAnsi="Calibri" w:cs="B Nazanin"/>
          <w:b/>
          <w:bCs/>
          <w:color w:val="000000" w:themeColor="text1"/>
          <w:lang w:bidi="fa-IR"/>
        </w:rPr>
      </w:pPr>
      <w:r w:rsidRPr="009F7863">
        <w:rPr>
          <w:rFonts w:ascii="Calibri" w:eastAsia="Calibri" w:hAnsi="Calibri" w:cs="B Nazanin" w:hint="cs"/>
          <w:b/>
          <w:bCs/>
          <w:color w:val="000000" w:themeColor="text1"/>
          <w:sz w:val="24"/>
          <w:szCs w:val="24"/>
          <w:rtl/>
          <w:lang w:bidi="fa-IR"/>
        </w:rPr>
        <w:lastRenderedPageBreak/>
        <w:t>آکسان گذاری چیست؟</w:t>
      </w:r>
      <w:r w:rsidRPr="009F7863">
        <w:rPr>
          <w:rFonts w:eastAsiaTheme="minorEastAsia" w:hAnsi="Times New Roman" w:cs="B Titr" w:hint="cs"/>
          <w:color w:val="000000" w:themeColor="text1"/>
          <w:kern w:val="24"/>
          <w:sz w:val="36"/>
          <w:szCs w:val="36"/>
          <w:rtl/>
          <w:lang w:bidi="fa-IR"/>
        </w:rPr>
        <w:t xml:space="preserve"> </w:t>
      </w:r>
      <w:r w:rsidRPr="009F7863">
        <w:rPr>
          <w:rFonts w:ascii="Calibri" w:eastAsia="Calibri" w:hAnsi="Calibri" w:cs="B Nazanin" w:hint="cs"/>
          <w:b/>
          <w:bCs/>
          <w:color w:val="000000" w:themeColor="text1"/>
          <w:rtl/>
          <w:lang w:bidi="fa-IR"/>
        </w:rPr>
        <w:t xml:space="preserve">آکسان گذاری به معنی تاکید </w:t>
      </w:r>
      <w:r>
        <w:rPr>
          <w:rFonts w:ascii="Calibri" w:eastAsia="Calibri" w:hAnsi="Calibri" w:cs="B Nazanin" w:hint="cs"/>
          <w:b/>
          <w:bCs/>
          <w:color w:val="000000" w:themeColor="text1"/>
          <w:rtl/>
          <w:lang w:bidi="fa-IR"/>
        </w:rPr>
        <w:t>،</w:t>
      </w:r>
      <w:r w:rsidRPr="009F7863">
        <w:rPr>
          <w:rFonts w:ascii="Calibri" w:eastAsia="Calibri" w:hAnsi="Calibri" w:cs="B Nazanin" w:hint="cs"/>
          <w:b/>
          <w:bCs/>
          <w:color w:val="000000" w:themeColor="text1"/>
          <w:sz w:val="24"/>
          <w:szCs w:val="24"/>
          <w:rtl/>
          <w:lang w:bidi="fa-IR"/>
        </w:rPr>
        <w:t xml:space="preserve">آشنایی زدایی در ریتم </w:t>
      </w:r>
      <w:r>
        <w:rPr>
          <w:rFonts w:ascii="Calibri" w:eastAsia="Calibri" w:hAnsi="Calibri" w:cs="B Nazanin" w:hint="cs"/>
          <w:b/>
          <w:bCs/>
          <w:color w:val="000000" w:themeColor="text1"/>
          <w:rtl/>
          <w:lang w:bidi="fa-IR"/>
        </w:rPr>
        <w:t>و</w:t>
      </w:r>
      <w:r w:rsidRPr="009F7863">
        <w:rPr>
          <w:rFonts w:ascii="Calibri" w:eastAsia="Calibri" w:hAnsi="Calibri" w:cs="B Nazanin" w:hint="cs"/>
          <w:b/>
          <w:bCs/>
          <w:color w:val="000000" w:themeColor="text1"/>
          <w:sz w:val="24"/>
          <w:szCs w:val="24"/>
          <w:rtl/>
          <w:lang w:bidi="fa-IR"/>
        </w:rPr>
        <w:t>هر آنچه قابل پیش بینی نباشد</w:t>
      </w:r>
      <w:r>
        <w:rPr>
          <w:rFonts w:ascii="Calibri" w:eastAsia="Calibri" w:hAnsi="Calibri" w:cs="B Nazanin" w:hint="cs"/>
          <w:b/>
          <w:bCs/>
          <w:color w:val="000000" w:themeColor="text1"/>
          <w:sz w:val="24"/>
          <w:szCs w:val="24"/>
          <w:rtl/>
          <w:lang w:bidi="fa-IR"/>
        </w:rPr>
        <w:t xml:space="preserve"> است .</w:t>
      </w:r>
    </w:p>
    <w:p w:rsidR="009F7863" w:rsidRPr="009F7863" w:rsidRDefault="009F7863" w:rsidP="00CF1C05">
      <w:pPr>
        <w:spacing w:after="0" w:line="360" w:lineRule="auto"/>
        <w:jc w:val="right"/>
        <w:rPr>
          <w:rFonts w:ascii="Calibri" w:eastAsia="Calibri" w:hAnsi="Calibri" w:cs="B Nazanin"/>
          <w:b/>
          <w:bCs/>
          <w:color w:val="000000" w:themeColor="text1"/>
          <w:lang w:bidi="fa-IR"/>
        </w:rPr>
      </w:pPr>
      <w:r w:rsidRPr="009F7863">
        <w:rPr>
          <w:rFonts w:ascii="Calibri" w:eastAsia="Calibri" w:hAnsi="Calibri" w:cs="B Nazanin" w:hint="cs"/>
          <w:b/>
          <w:bCs/>
          <w:color w:val="000000" w:themeColor="text1"/>
          <w:rtl/>
          <w:lang w:bidi="fa-IR"/>
        </w:rPr>
        <w:t>آکسان گذاری درهمه ی هنرها ازجمله نمایش، سینما،موسیقی ،ادبیات،سخنوری کاربرد دارد</w:t>
      </w:r>
      <w:r>
        <w:rPr>
          <w:rFonts w:ascii="Calibri" w:eastAsia="Calibri" w:hAnsi="Calibri" w:cs="B Nazanin" w:hint="cs"/>
          <w:b/>
          <w:bCs/>
          <w:color w:val="000000" w:themeColor="text1"/>
          <w:rtl/>
          <w:lang w:bidi="fa-IR"/>
        </w:rPr>
        <w:t>.</w:t>
      </w:r>
    </w:p>
    <w:p w:rsidR="00ED1362" w:rsidRPr="00ED1362" w:rsidRDefault="00A246F4" w:rsidP="00CF1C05">
      <w:pPr>
        <w:pStyle w:val="NormalWeb"/>
        <w:bidi/>
        <w:spacing w:after="0" w:line="360" w:lineRule="auto"/>
        <w:rPr>
          <w:rFonts w:ascii="IRANSans" w:hAnsi="IRANSans" w:cs="B Nazanin"/>
          <w:b/>
          <w:bCs/>
          <w:color w:val="000000" w:themeColor="text1"/>
          <w:shd w:val="clear" w:color="auto" w:fill="FFFFFF"/>
        </w:rPr>
      </w:pPr>
      <w:r>
        <w:rPr>
          <w:rFonts w:ascii="Calibri" w:eastAsia="Calibri" w:hAnsi="Calibri" w:cs="B Nazanin" w:hint="cs"/>
          <w:b/>
          <w:bCs/>
          <w:color w:val="000000" w:themeColor="text1"/>
          <w:rtl/>
        </w:rPr>
        <w:t xml:space="preserve">بطور مثال </w:t>
      </w:r>
      <w:r w:rsidR="009F7863" w:rsidRPr="009F7863">
        <w:rPr>
          <w:rFonts w:ascii="Calibri" w:eastAsia="Calibri" w:hAnsi="Calibri" w:cs="B Nazanin"/>
          <w:b/>
          <w:bCs/>
          <w:color w:val="000000" w:themeColor="text1"/>
          <w:rtl/>
        </w:rPr>
        <w:t>در</w:t>
      </w:r>
      <w:r w:rsidR="009F7863" w:rsidRPr="00A246F4">
        <w:rPr>
          <w:rFonts w:ascii="Cambria" w:eastAsia="Calibri" w:hAnsi="Cambria" w:cs="Cambria" w:hint="cs"/>
          <w:b/>
          <w:bCs/>
          <w:color w:val="000000" w:themeColor="text1"/>
          <w:rtl/>
        </w:rPr>
        <w:t> </w:t>
      </w:r>
      <w:hyperlink r:id="rId7" w:history="1">
        <w:r w:rsidR="009F7863" w:rsidRPr="00A246F4">
          <w:rPr>
            <w:rFonts w:ascii="Calibri" w:eastAsia="Calibri" w:hAnsi="Calibri" w:cs="B Nazanin"/>
            <w:b/>
            <w:bCs/>
            <w:color w:val="000000" w:themeColor="text1"/>
            <w:rtl/>
          </w:rPr>
          <w:t>موسیقی</w:t>
        </w:r>
      </w:hyperlink>
      <w:r w:rsidR="009F7863" w:rsidRPr="009F7863">
        <w:rPr>
          <w:rFonts w:ascii="Calibri" w:eastAsia="Calibri" w:hAnsi="Calibri" w:cs="B Nazanin"/>
          <w:b/>
          <w:bCs/>
          <w:color w:val="000000" w:themeColor="text1"/>
          <w:rtl/>
        </w:rPr>
        <w:t>، به معنی تأکید یا تکیه بر</w:t>
      </w:r>
      <w:r w:rsidR="009F7863" w:rsidRPr="00A246F4">
        <w:rPr>
          <w:rFonts w:ascii="Cambria" w:eastAsia="Calibri" w:hAnsi="Cambria" w:cs="Cambria" w:hint="cs"/>
          <w:b/>
          <w:bCs/>
          <w:color w:val="000000" w:themeColor="text1"/>
          <w:rtl/>
        </w:rPr>
        <w:t> </w:t>
      </w:r>
      <w:hyperlink r:id="rId8" w:history="1">
        <w:r w:rsidR="009F7863" w:rsidRPr="00A246F4">
          <w:rPr>
            <w:rFonts w:ascii="Calibri" w:eastAsia="Calibri" w:hAnsi="Calibri" w:cs="B Nazanin"/>
            <w:b/>
            <w:bCs/>
            <w:color w:val="000000" w:themeColor="text1"/>
            <w:rtl/>
          </w:rPr>
          <w:t>شدت صدا</w:t>
        </w:r>
      </w:hyperlink>
      <w:r w:rsidR="009F7863" w:rsidRPr="009F7863">
        <w:rPr>
          <w:rFonts w:ascii="Calibri" w:eastAsia="Calibri" w:hAnsi="Calibri" w:cs="B Nazanin"/>
          <w:b/>
          <w:bCs/>
          <w:color w:val="000000" w:themeColor="text1"/>
        </w:rPr>
        <w:t> </w:t>
      </w:r>
      <w:r w:rsidR="009F7863" w:rsidRPr="009F7863">
        <w:rPr>
          <w:rFonts w:ascii="Calibri" w:eastAsia="Calibri" w:hAnsi="Calibri" w:cs="B Nazanin"/>
          <w:b/>
          <w:bCs/>
          <w:color w:val="000000" w:themeColor="text1"/>
          <w:rtl/>
        </w:rPr>
        <w:t>روی یک یا چند</w:t>
      </w:r>
      <w:r w:rsidR="009F7863" w:rsidRPr="00A246F4">
        <w:rPr>
          <w:rFonts w:ascii="Cambria" w:eastAsia="Calibri" w:hAnsi="Cambria" w:cs="Cambria" w:hint="cs"/>
          <w:b/>
          <w:bCs/>
          <w:color w:val="000000" w:themeColor="text1"/>
          <w:rtl/>
        </w:rPr>
        <w:t> </w:t>
      </w:r>
      <w:hyperlink r:id="rId9" w:history="1">
        <w:r w:rsidR="009F7863" w:rsidRPr="00A246F4">
          <w:rPr>
            <w:rFonts w:ascii="Calibri" w:eastAsia="Calibri" w:hAnsi="Calibri" w:cs="B Nazanin"/>
            <w:b/>
            <w:bCs/>
            <w:color w:val="000000" w:themeColor="text1"/>
            <w:rtl/>
          </w:rPr>
          <w:t>نُت</w:t>
        </w:r>
      </w:hyperlink>
      <w:r w:rsidR="009F7863" w:rsidRPr="009F7863">
        <w:rPr>
          <w:rFonts w:ascii="Calibri" w:eastAsia="Calibri" w:hAnsi="Calibri" w:cs="B Nazanin"/>
          <w:b/>
          <w:bCs/>
          <w:color w:val="000000" w:themeColor="text1"/>
        </w:rPr>
        <w:t> </w:t>
      </w:r>
      <w:r w:rsidR="009F7863" w:rsidRPr="009F7863">
        <w:rPr>
          <w:rFonts w:ascii="Calibri" w:eastAsia="Calibri" w:hAnsi="Calibri" w:cs="B Nazanin"/>
          <w:b/>
          <w:bCs/>
          <w:color w:val="000000" w:themeColor="text1"/>
          <w:rtl/>
        </w:rPr>
        <w:t>در</w:t>
      </w:r>
      <w:r w:rsidR="009F7863" w:rsidRPr="00A246F4">
        <w:rPr>
          <w:rFonts w:ascii="Cambria" w:eastAsia="Calibri" w:hAnsi="Cambria" w:cs="Cambria" w:hint="cs"/>
          <w:b/>
          <w:bCs/>
          <w:color w:val="000000" w:themeColor="text1"/>
          <w:rtl/>
        </w:rPr>
        <w:t> </w:t>
      </w:r>
      <w:hyperlink r:id="rId10" w:history="1">
        <w:r w:rsidR="009F7863" w:rsidRPr="00A246F4">
          <w:rPr>
            <w:rFonts w:ascii="Calibri" w:eastAsia="Calibri" w:hAnsi="Calibri" w:cs="B Nazanin"/>
            <w:b/>
            <w:bCs/>
            <w:color w:val="000000" w:themeColor="text1"/>
            <w:rtl/>
          </w:rPr>
          <w:t>ضربِ</w:t>
        </w:r>
      </w:hyperlink>
      <w:r w:rsidR="009F7863" w:rsidRPr="009F7863">
        <w:rPr>
          <w:rFonts w:ascii="Calibri" w:eastAsia="Calibri" w:hAnsi="Calibri" w:cs="B Nazanin"/>
          <w:b/>
          <w:bCs/>
          <w:color w:val="000000" w:themeColor="text1"/>
        </w:rPr>
        <w:t> </w:t>
      </w:r>
      <w:hyperlink r:id="rId11" w:history="1">
        <w:r w:rsidR="009F7863" w:rsidRPr="00A246F4">
          <w:rPr>
            <w:rFonts w:ascii="Calibri" w:eastAsia="Calibri" w:hAnsi="Calibri" w:cs="B Nazanin"/>
            <w:b/>
            <w:bCs/>
            <w:color w:val="000000" w:themeColor="text1"/>
            <w:rtl/>
          </w:rPr>
          <w:t>میزان</w:t>
        </w:r>
      </w:hyperlink>
      <w:r w:rsidR="009F7863" w:rsidRPr="009F7863">
        <w:rPr>
          <w:rFonts w:ascii="Calibri" w:eastAsia="Calibri" w:hAnsi="Calibri" w:cs="B Nazanin"/>
          <w:b/>
          <w:bCs/>
          <w:color w:val="000000" w:themeColor="text1"/>
        </w:rPr>
        <w:t> </w:t>
      </w:r>
      <w:r>
        <w:rPr>
          <w:rFonts w:ascii="Calibri" w:eastAsia="Calibri" w:hAnsi="Calibri" w:cs="B Nazanin"/>
          <w:b/>
          <w:bCs/>
          <w:color w:val="000000" w:themeColor="text1"/>
          <w:rtl/>
        </w:rPr>
        <w:t>است</w:t>
      </w:r>
      <w:r>
        <w:rPr>
          <w:rFonts w:ascii="Calibri" w:eastAsia="Calibri" w:hAnsi="Calibri" w:cs="B Nazanin" w:hint="cs"/>
          <w:b/>
          <w:bCs/>
          <w:color w:val="000000" w:themeColor="text1"/>
          <w:rtl/>
        </w:rPr>
        <w:t xml:space="preserve"> و</w:t>
      </w:r>
      <w:r w:rsidR="009F7863" w:rsidRPr="009F7863">
        <w:rPr>
          <w:rFonts w:ascii="Calibri" w:eastAsia="Calibri" w:hAnsi="Calibri" w:cs="B Nazanin"/>
          <w:b/>
          <w:bCs/>
          <w:color w:val="000000" w:themeColor="text1"/>
          <w:rtl/>
        </w:rPr>
        <w:t xml:space="preserve"> بر شدت صدا افزوده می‌شود.</w:t>
      </w:r>
      <w:r w:rsidR="00ED1362" w:rsidRPr="00A246F4">
        <w:rPr>
          <w:rFonts w:ascii="IRANSans" w:hAnsi="IRANSans" w:cs="B Nazanin" w:hint="cs"/>
          <w:b/>
          <w:bCs/>
          <w:color w:val="000000" w:themeColor="text1"/>
          <w:shd w:val="clear" w:color="auto" w:fill="FFFFFF"/>
          <w:rtl/>
        </w:rPr>
        <w:t xml:space="preserve"> هنر گرافیک دارای ویژگی هایی است مانند : تکنولوژی و نرم افزار ،</w:t>
      </w:r>
      <w:r w:rsidR="00ED1362" w:rsidRPr="00ED1362">
        <w:rPr>
          <w:rFonts w:ascii="IRANSans" w:hAnsi="IRANSans" w:cs="B Nazanin"/>
          <w:b/>
          <w:bCs/>
          <w:color w:val="000000" w:themeColor="text1"/>
          <w:shd w:val="clear" w:color="auto" w:fill="FFFFFF"/>
          <w:rtl/>
        </w:rPr>
        <w:t>جامعه شناسی و مخاطب شناسی</w:t>
      </w:r>
      <w:r w:rsidR="00ED1362" w:rsidRPr="00A246F4">
        <w:rPr>
          <w:rFonts w:ascii="IRANSans" w:hAnsi="IRANSans" w:cs="B Nazanin" w:hint="cs"/>
          <w:b/>
          <w:bCs/>
          <w:color w:val="000000" w:themeColor="text1"/>
          <w:shd w:val="clear" w:color="auto" w:fill="FFFFFF"/>
          <w:rtl/>
        </w:rPr>
        <w:t>،</w:t>
      </w:r>
      <w:r w:rsidR="00ED1362" w:rsidRPr="00ED1362">
        <w:rPr>
          <w:rFonts w:ascii="IRANSans" w:hAnsi="IRANSans" w:cs="B Nazanin"/>
          <w:b/>
          <w:bCs/>
          <w:color w:val="000000" w:themeColor="text1"/>
          <w:shd w:val="clear" w:color="auto" w:fill="FFFFFF"/>
          <w:rtl/>
        </w:rPr>
        <w:t xml:space="preserve">  ادبیات و نوشتار </w:t>
      </w:r>
      <w:r w:rsidR="00ED1362" w:rsidRPr="00A246F4">
        <w:rPr>
          <w:rFonts w:ascii="IRANSans" w:hAnsi="IRANSans" w:cs="B Nazanin" w:hint="cs"/>
          <w:b/>
          <w:bCs/>
          <w:color w:val="000000" w:themeColor="text1"/>
          <w:shd w:val="clear" w:color="auto" w:fill="FFFFFF"/>
          <w:rtl/>
        </w:rPr>
        <w:t>،</w:t>
      </w:r>
      <w:r w:rsidR="00ED1362" w:rsidRPr="00ED1362">
        <w:rPr>
          <w:rFonts w:ascii="IRANSans" w:hAnsi="IRANSans" w:cs="B Nazanin"/>
          <w:b/>
          <w:bCs/>
          <w:color w:val="000000" w:themeColor="text1"/>
          <w:shd w:val="clear" w:color="auto" w:fill="FFFFFF"/>
          <w:rtl/>
        </w:rPr>
        <w:t>زیبایی شناس</w:t>
      </w:r>
      <w:r w:rsidR="00ED1362" w:rsidRPr="00A246F4">
        <w:rPr>
          <w:rFonts w:ascii="IRANSans" w:hAnsi="IRANSans" w:cs="B Nazanin" w:hint="cs"/>
          <w:b/>
          <w:bCs/>
          <w:color w:val="000000" w:themeColor="text1"/>
          <w:shd w:val="clear" w:color="auto" w:fill="FFFFFF"/>
          <w:rtl/>
        </w:rPr>
        <w:t xml:space="preserve">ی، </w:t>
      </w:r>
      <w:r w:rsidR="00ED1362" w:rsidRPr="00A246F4">
        <w:rPr>
          <w:rFonts w:ascii="IRANSans" w:hAnsi="IRANSans" w:cs="B Nazanin"/>
          <w:b/>
          <w:bCs/>
          <w:color w:val="000000" w:themeColor="text1"/>
          <w:shd w:val="clear" w:color="auto" w:fill="FFFFFF"/>
          <w:rtl/>
        </w:rPr>
        <w:t>چاپ و مباحث فنی چاپ و تکثی</w:t>
      </w:r>
      <w:r w:rsidR="00ED1362" w:rsidRPr="00A246F4">
        <w:rPr>
          <w:rFonts w:ascii="IRANSans" w:hAnsi="IRANSans" w:cs="B Nazanin" w:hint="cs"/>
          <w:b/>
          <w:bCs/>
          <w:color w:val="000000" w:themeColor="text1"/>
          <w:shd w:val="clear" w:color="auto" w:fill="FFFFFF"/>
          <w:rtl/>
        </w:rPr>
        <w:t>رو</w:t>
      </w:r>
      <w:r w:rsidR="00ED1362" w:rsidRPr="00ED1362">
        <w:rPr>
          <w:rFonts w:ascii="IRANSans" w:hAnsi="IRANSans" w:cs="B Nazanin"/>
          <w:b/>
          <w:bCs/>
          <w:color w:val="000000" w:themeColor="text1"/>
          <w:shd w:val="clear" w:color="auto" w:fill="FFFFFF"/>
          <w:rtl/>
        </w:rPr>
        <w:t xml:space="preserve">  حجم فیزیکی یا مجازی</w:t>
      </w:r>
      <w:r w:rsidR="00ED1362" w:rsidRPr="00A246F4">
        <w:rPr>
          <w:rFonts w:ascii="IRANSans" w:hAnsi="IRANSans" w:cs="B Nazanin" w:hint="cs"/>
          <w:b/>
          <w:bCs/>
          <w:color w:val="000000" w:themeColor="text1"/>
          <w:shd w:val="clear" w:color="auto" w:fill="FFFFFF"/>
          <w:rtl/>
        </w:rPr>
        <w:t xml:space="preserve"> که باید به همه آن ها برای ارایه یک کار تحسین برانگیز توجه کرد.</w:t>
      </w:r>
    </w:p>
    <w:p w:rsidR="00ED1362" w:rsidRPr="00A246F4" w:rsidRDefault="00ED1362" w:rsidP="00CF1C05">
      <w:pPr>
        <w:bidi/>
        <w:jc w:val="both"/>
        <w:rPr>
          <w:rFonts w:ascii="IRANSans" w:hAnsi="IRANSans" w:cs="B Nazanin"/>
          <w:b/>
          <w:bCs/>
          <w:color w:val="000000" w:themeColor="text1"/>
          <w:sz w:val="24"/>
          <w:szCs w:val="24"/>
          <w:shd w:val="clear" w:color="auto" w:fill="FFFFFF"/>
          <w:rtl/>
        </w:rPr>
      </w:pPr>
      <w:r w:rsidRPr="00A246F4">
        <w:rPr>
          <w:rFonts w:ascii="IRANSans" w:hAnsi="IRANSans" w:cs="B Nazanin" w:hint="cs"/>
          <w:b/>
          <w:bCs/>
          <w:color w:val="000000" w:themeColor="text1"/>
          <w:sz w:val="24"/>
          <w:szCs w:val="24"/>
          <w:shd w:val="clear" w:color="auto" w:fill="FFFFFF"/>
          <w:rtl/>
        </w:rPr>
        <w:t>ادگا</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دگا در تعریف هنر می گوید :هنر</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چیزی</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نیست</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که</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می</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بینید بلکه</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آن</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چیزی</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است</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که</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دیگران</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را</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وادار</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به</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دیدن</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می</w:t>
      </w:r>
      <w:r w:rsidRPr="00A246F4">
        <w:rPr>
          <w:rFonts w:ascii="IRANSans" w:hAnsi="IRANSans" w:cs="B Nazanin"/>
          <w:b/>
          <w:bCs/>
          <w:color w:val="000000" w:themeColor="text1"/>
          <w:sz w:val="24"/>
          <w:szCs w:val="24"/>
          <w:shd w:val="clear" w:color="auto" w:fill="FFFFFF"/>
          <w:rtl/>
        </w:rPr>
        <w:t xml:space="preserve"> </w:t>
      </w:r>
      <w:r w:rsidR="00CF1C05">
        <w:rPr>
          <w:rFonts w:ascii="IRANSans" w:hAnsi="IRANSans" w:cs="B Nazanin" w:hint="cs"/>
          <w:b/>
          <w:bCs/>
          <w:color w:val="000000" w:themeColor="text1"/>
          <w:sz w:val="24"/>
          <w:szCs w:val="24"/>
          <w:shd w:val="clear" w:color="auto" w:fill="FFFFFF"/>
          <w:rtl/>
        </w:rPr>
        <w:t xml:space="preserve">کندواین اشاره به </w:t>
      </w:r>
      <w:r w:rsidRPr="00A246F4">
        <w:rPr>
          <w:rFonts w:ascii="IRANSans" w:hAnsi="IRANSans" w:cs="B Nazanin" w:hint="cs"/>
          <w:b/>
          <w:bCs/>
          <w:color w:val="000000" w:themeColor="text1"/>
          <w:sz w:val="24"/>
          <w:szCs w:val="24"/>
          <w:shd w:val="clear" w:color="auto" w:fill="FFFFFF"/>
          <w:rtl/>
        </w:rPr>
        <w:t xml:space="preserve"> نحوه تاثیر گذاری یک اثر هنری داردواین که یک اثر چگونه و از چه راهی توجه ما را به موضوع دلخواه طراح آن جلب می کند</w:t>
      </w:r>
      <w:r w:rsidRPr="00A246F4">
        <w:rPr>
          <w:rFonts w:ascii="IRANSans" w:hAnsi="IRANSans" w:cs="B Nazanin"/>
          <w:b/>
          <w:bCs/>
          <w:color w:val="000000" w:themeColor="text1"/>
          <w:sz w:val="24"/>
          <w:szCs w:val="24"/>
          <w:shd w:val="clear" w:color="auto" w:fill="FFFFFF"/>
        </w:rPr>
        <w:t>.</w:t>
      </w:r>
    </w:p>
    <w:p w:rsidR="00A465FB" w:rsidRPr="00787191" w:rsidRDefault="00787191" w:rsidP="00ED1362">
      <w:pPr>
        <w:bidi/>
        <w:rPr>
          <w:rFonts w:ascii="IRANSans" w:hAnsi="IRANSans" w:cs="Sakkal Majalla"/>
          <w:b/>
          <w:bCs/>
          <w:color w:val="000000" w:themeColor="text1"/>
          <w:sz w:val="24"/>
          <w:szCs w:val="24"/>
          <w:shd w:val="clear" w:color="auto" w:fill="FFFFFF"/>
          <w:rtl/>
        </w:rPr>
      </w:pPr>
      <w:r>
        <w:rPr>
          <w:rFonts w:ascii="IRANSans" w:hAnsi="IRANSans" w:cs="B Nazanin" w:hint="cs"/>
          <w:b/>
          <w:bCs/>
          <w:color w:val="000000" w:themeColor="text1"/>
          <w:sz w:val="24"/>
          <w:szCs w:val="24"/>
          <w:shd w:val="clear" w:color="auto" w:fill="FFFFFF"/>
          <w:rtl/>
        </w:rPr>
        <w:t>همانطورکه در صدا موسیقی و شعر وسخنوری با ایجاد فاصله مکث سکوت بلند یا آرام کردن صدا ،تغییر لحن و بازی کردن بانت و کلام سبب تأثیر گداری و توجه افراد به یک هدف خاص میشویم در طراحی گرافیک نیز این تأمل در معنا و این ایجاد فضای خاص و مورد نظر طراح باید اتفاق بیفتد.</w:t>
      </w:r>
    </w:p>
    <w:p w:rsidR="00A465FB" w:rsidRDefault="00787191" w:rsidP="00381E4A">
      <w:pPr>
        <w:bidi/>
        <w:jc w:val="both"/>
        <w:rPr>
          <w:rFonts w:ascii="IRANSans" w:hAnsi="IRANSans" w:cs="B Nazanin"/>
          <w:b/>
          <w:bCs/>
          <w:color w:val="000000" w:themeColor="text1"/>
          <w:sz w:val="24"/>
          <w:szCs w:val="24"/>
          <w:shd w:val="clear" w:color="auto" w:fill="FFFFFF"/>
          <w:rtl/>
        </w:rPr>
      </w:pPr>
      <w:r>
        <w:rPr>
          <w:rFonts w:ascii="IRANSans" w:hAnsi="IRANSans" w:cs="B Nazanin" w:hint="cs"/>
          <w:b/>
          <w:bCs/>
          <w:color w:val="000000" w:themeColor="text1"/>
          <w:sz w:val="24"/>
          <w:szCs w:val="24"/>
          <w:shd w:val="clear" w:color="auto" w:fill="FFFFFF"/>
          <w:rtl/>
        </w:rPr>
        <w:t>طراح از طریق حروف یا تصویر وجایگذاری صحیح می تواند حس شاعرانگی و هدایت بصری به سمت هدف را در طرح به وجود بیاورد.طراح است که باید با استفاده از حروف نوشتار و تغییر در اندازه ،نوع فونت،</w:t>
      </w:r>
      <w:r w:rsidR="00AD058A">
        <w:rPr>
          <w:rFonts w:ascii="IRANSans" w:hAnsi="IRANSans" w:cs="B Nazanin" w:hint="cs"/>
          <w:b/>
          <w:bCs/>
          <w:color w:val="000000" w:themeColor="text1"/>
          <w:sz w:val="24"/>
          <w:szCs w:val="24"/>
          <w:shd w:val="clear" w:color="auto" w:fill="FFFFFF"/>
          <w:rtl/>
        </w:rPr>
        <w:t xml:space="preserve">  زیاد و کم کردن ارتفاع وحجم حروف ، ایجاد فاصله بین حروف یا بین دو خط نوشتار ،استفاده از رنگهای مختلف وبکاربردن خوشنویسی از نوع ستتی باقلم یا با استفاده از نرم افزار،طراحی با دست آزاد، جلو وعقب کردن و جهت دادن به نوشتار به ایجادشاعرانگی در طرح و ایجاد تعادل ،تناسب و توازن که هدف اصلی طراحی می باشد،برسد و چشم بیننده را در فضا به سمت سوژه اصلی  بگرداند و به حس دلخواه خود برساند.</w:t>
      </w:r>
    </w:p>
    <w:p w:rsidR="00A465FB" w:rsidRPr="00B61106" w:rsidRDefault="00A246F4" w:rsidP="00A246F4">
      <w:pPr>
        <w:bidi/>
        <w:jc w:val="center"/>
        <w:rPr>
          <w:rFonts w:ascii="IRANSans" w:hAnsi="IRANSans" w:cs="B Nazanin"/>
          <w:b/>
          <w:bCs/>
          <w:color w:val="000000" w:themeColor="text1"/>
          <w:sz w:val="24"/>
          <w:szCs w:val="24"/>
          <w:shd w:val="clear" w:color="auto" w:fill="FFFFFF"/>
          <w:rtl/>
        </w:rPr>
      </w:pPr>
      <w:r>
        <w:rPr>
          <w:noProof/>
        </w:rPr>
        <w:lastRenderedPageBreak/>
        <w:drawing>
          <wp:inline distT="0" distB="0" distL="0" distR="0" wp14:anchorId="2AAEE287" wp14:editId="4BF1532D">
            <wp:extent cx="3701562" cy="21228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13773" cy="2129865"/>
                    </a:xfrm>
                    <a:prstGeom prst="rect">
                      <a:avLst/>
                    </a:prstGeom>
                  </pic:spPr>
                </pic:pic>
              </a:graphicData>
            </a:graphic>
          </wp:inline>
        </w:drawing>
      </w:r>
    </w:p>
    <w:p w:rsidR="00B61106" w:rsidRDefault="00543712" w:rsidP="00A246F4">
      <w:pPr>
        <w:bidi/>
        <w:jc w:val="both"/>
        <w:rPr>
          <w:rFonts w:ascii="IRANSans" w:hAnsi="IRANSans" w:cs="B Nazanin"/>
          <w:b/>
          <w:bCs/>
          <w:color w:val="000000" w:themeColor="text1"/>
          <w:sz w:val="24"/>
          <w:szCs w:val="24"/>
          <w:shd w:val="clear" w:color="auto" w:fill="FFFFFF"/>
          <w:rtl/>
        </w:rPr>
      </w:pPr>
      <w:r>
        <w:rPr>
          <w:rFonts w:ascii="IRANSans" w:hAnsi="IRANSans" w:cs="B Nazanin" w:hint="cs"/>
          <w:b/>
          <w:bCs/>
          <w:color w:val="000000" w:themeColor="text1"/>
          <w:sz w:val="24"/>
          <w:szCs w:val="24"/>
          <w:shd w:val="clear" w:color="auto" w:fill="FFFFFF"/>
          <w:rtl/>
        </w:rPr>
        <w:t>در ادامه استاد</w:t>
      </w:r>
      <w:r w:rsidR="006F09BD">
        <w:rPr>
          <w:rFonts w:ascii="IRANSans" w:hAnsi="IRANSans" w:cs="B Nazanin" w:hint="cs"/>
          <w:b/>
          <w:bCs/>
          <w:color w:val="000000" w:themeColor="text1"/>
          <w:sz w:val="24"/>
          <w:szCs w:val="24"/>
          <w:shd w:val="clear" w:color="auto" w:fill="FFFFFF"/>
          <w:rtl/>
        </w:rPr>
        <w:t xml:space="preserve"> با نمایش چند اسلاید</w:t>
      </w:r>
      <w:r w:rsidR="00A246F4" w:rsidRPr="00A246F4">
        <w:rPr>
          <w:rFonts w:ascii="IRANSans" w:hAnsi="IRANSans" w:cs="B Nazanin" w:hint="cs"/>
          <w:b/>
          <w:bCs/>
          <w:color w:val="000000" w:themeColor="text1"/>
          <w:sz w:val="24"/>
          <w:szCs w:val="24"/>
          <w:shd w:val="clear" w:color="auto" w:fill="FFFFFF"/>
          <w:rtl/>
        </w:rPr>
        <w:t xml:space="preserve"> </w:t>
      </w:r>
      <w:r w:rsidR="00A246F4">
        <w:rPr>
          <w:rFonts w:ascii="IRANSans" w:hAnsi="IRANSans" w:cs="B Nazanin" w:hint="cs"/>
          <w:b/>
          <w:bCs/>
          <w:color w:val="000000" w:themeColor="text1"/>
          <w:sz w:val="24"/>
          <w:szCs w:val="24"/>
          <w:shd w:val="clear" w:color="auto" w:fill="FFFFFF"/>
          <w:rtl/>
        </w:rPr>
        <w:t>-</w:t>
      </w:r>
      <w:r w:rsidR="00A246F4" w:rsidRPr="00A246F4">
        <w:rPr>
          <w:rFonts w:ascii="IRANSans" w:hAnsi="IRANSans" w:cs="B Nazanin" w:hint="cs"/>
          <w:b/>
          <w:bCs/>
          <w:color w:val="000000" w:themeColor="text1"/>
          <w:sz w:val="24"/>
          <w:szCs w:val="24"/>
          <w:shd w:val="clear" w:color="auto" w:fill="FFFFFF"/>
          <w:rtl/>
        </w:rPr>
        <w:t>که آثار دانشجویان دانشکده شریعتی بود</w:t>
      </w:r>
      <w:r w:rsidR="00A246F4">
        <w:rPr>
          <w:rFonts w:ascii="IRANSans" w:hAnsi="IRANSans" w:cs="B Nazanin" w:hint="cs"/>
          <w:b/>
          <w:bCs/>
          <w:color w:val="000000" w:themeColor="text1"/>
          <w:sz w:val="24"/>
          <w:szCs w:val="24"/>
          <w:shd w:val="clear" w:color="auto" w:fill="FFFFFF"/>
          <w:rtl/>
        </w:rPr>
        <w:t>-</w:t>
      </w:r>
      <w:r w:rsidR="006F09BD">
        <w:rPr>
          <w:rFonts w:ascii="IRANSans" w:hAnsi="IRANSans" w:cs="B Nazanin" w:hint="cs"/>
          <w:b/>
          <w:bCs/>
          <w:color w:val="000000" w:themeColor="text1"/>
          <w:sz w:val="24"/>
          <w:szCs w:val="24"/>
          <w:shd w:val="clear" w:color="auto" w:fill="FFFFFF"/>
          <w:rtl/>
        </w:rPr>
        <w:t xml:space="preserve"> </w:t>
      </w:r>
      <w:r>
        <w:rPr>
          <w:rFonts w:ascii="IRANSans" w:hAnsi="IRANSans" w:cs="B Nazanin" w:hint="cs"/>
          <w:b/>
          <w:bCs/>
          <w:color w:val="000000" w:themeColor="text1"/>
          <w:sz w:val="24"/>
          <w:szCs w:val="24"/>
          <w:shd w:val="clear" w:color="auto" w:fill="FFFFFF"/>
          <w:rtl/>
        </w:rPr>
        <w:t xml:space="preserve"> به ویژگی </w:t>
      </w:r>
      <w:r w:rsidR="00A246F4">
        <w:rPr>
          <w:rFonts w:ascii="IRANSans" w:hAnsi="IRANSans" w:cs="B Nazanin" w:hint="cs"/>
          <w:b/>
          <w:bCs/>
          <w:color w:val="000000" w:themeColor="text1"/>
          <w:sz w:val="24"/>
          <w:szCs w:val="24"/>
          <w:shd w:val="clear" w:color="auto" w:fill="FFFFFF"/>
          <w:rtl/>
        </w:rPr>
        <w:t>نوشتار و تغییرات ساده در حروف که سبب ایجاد کشش و جلب توجه بینندگان در طراحی جلد یا پوستر یا صفحات مجلات پرداختند.</w:t>
      </w:r>
    </w:p>
    <w:p w:rsidR="00A246F4" w:rsidRPr="00A246F4" w:rsidRDefault="00A246F4" w:rsidP="00A246F4">
      <w:pPr>
        <w:bidi/>
        <w:jc w:val="both"/>
        <w:rPr>
          <w:rFonts w:ascii="IRANSans" w:hAnsi="IRANSans" w:cs="B Nazanin"/>
          <w:b/>
          <w:bCs/>
          <w:color w:val="000000" w:themeColor="text1"/>
          <w:sz w:val="24"/>
          <w:szCs w:val="24"/>
          <w:shd w:val="clear" w:color="auto" w:fill="FFFFFF"/>
          <w:rtl/>
        </w:rPr>
      </w:pPr>
      <w:r>
        <w:rPr>
          <w:noProof/>
        </w:rPr>
        <w:drawing>
          <wp:inline distT="0" distB="0" distL="0" distR="0" wp14:anchorId="4A68C8F3" wp14:editId="6C545545">
            <wp:extent cx="2778369" cy="1461315"/>
            <wp:effectExtent l="0" t="0" r="317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0294" cy="1488625"/>
                    </a:xfrm>
                    <a:prstGeom prst="rect">
                      <a:avLst/>
                    </a:prstGeom>
                  </pic:spPr>
                </pic:pic>
              </a:graphicData>
            </a:graphic>
          </wp:inline>
        </w:drawing>
      </w:r>
      <w:r w:rsidRPr="00A246F4">
        <w:rPr>
          <w:noProof/>
        </w:rPr>
        <w:t xml:space="preserve"> </w:t>
      </w:r>
      <w:r>
        <w:rPr>
          <w:noProof/>
        </w:rPr>
        <w:drawing>
          <wp:inline distT="0" distB="0" distL="0" distR="0" wp14:anchorId="7355A6CF" wp14:editId="1557E805">
            <wp:extent cx="2683666" cy="14708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07131" cy="1483716"/>
                    </a:xfrm>
                    <a:prstGeom prst="rect">
                      <a:avLst/>
                    </a:prstGeom>
                  </pic:spPr>
                </pic:pic>
              </a:graphicData>
            </a:graphic>
          </wp:inline>
        </w:drawing>
      </w:r>
    </w:p>
    <w:p w:rsidR="00A246F4" w:rsidRPr="00A246F4" w:rsidRDefault="00A246F4" w:rsidP="008864D9">
      <w:pPr>
        <w:bidi/>
        <w:jc w:val="both"/>
        <w:rPr>
          <w:rFonts w:ascii="IRANSans" w:hAnsi="IRANSans" w:cs="B Nazanin"/>
          <w:b/>
          <w:bCs/>
          <w:color w:val="000000" w:themeColor="text1"/>
          <w:sz w:val="24"/>
          <w:szCs w:val="24"/>
          <w:shd w:val="clear" w:color="auto" w:fill="FFFFFF"/>
          <w:rtl/>
        </w:rPr>
      </w:pPr>
      <w:r>
        <w:rPr>
          <w:rFonts w:ascii="IRANSans" w:hAnsi="IRANSans" w:cs="B Nazanin" w:hint="cs"/>
          <w:b/>
          <w:bCs/>
          <w:color w:val="000000" w:themeColor="text1"/>
          <w:sz w:val="24"/>
          <w:szCs w:val="24"/>
          <w:shd w:val="clear" w:color="auto" w:fill="FFFFFF"/>
          <w:rtl/>
        </w:rPr>
        <w:t>سپس استاد به تعریف</w:t>
      </w:r>
      <w:r w:rsidR="008864D9">
        <w:rPr>
          <w:rFonts w:ascii="IRANSans" w:hAnsi="IRANSans" w:cs="B Nazanin" w:hint="cs"/>
          <w:b/>
          <w:bCs/>
          <w:color w:val="000000" w:themeColor="text1"/>
          <w:sz w:val="24"/>
          <w:szCs w:val="24"/>
          <w:shd w:val="clear" w:color="auto" w:fill="FFFFFF"/>
          <w:rtl/>
        </w:rPr>
        <w:t xml:space="preserve"> مکتب باوهاوس و</w:t>
      </w:r>
      <w:r>
        <w:rPr>
          <w:rFonts w:ascii="IRANSans" w:hAnsi="IRANSans" w:cs="B Nazanin" w:hint="cs"/>
          <w:b/>
          <w:bCs/>
          <w:color w:val="000000" w:themeColor="text1"/>
          <w:sz w:val="24"/>
          <w:szCs w:val="24"/>
          <w:shd w:val="clear" w:color="auto" w:fill="FFFFFF"/>
          <w:rtl/>
        </w:rPr>
        <w:t xml:space="preserve"> نظریه </w:t>
      </w:r>
      <w:r w:rsidRPr="00A246F4">
        <w:rPr>
          <w:rFonts w:ascii="IRANSans" w:hAnsi="IRANSans" w:cs="B Nazanin" w:hint="cs"/>
          <w:b/>
          <w:bCs/>
          <w:color w:val="000000" w:themeColor="text1"/>
          <w:sz w:val="24"/>
          <w:szCs w:val="24"/>
          <w:shd w:val="clear" w:color="auto" w:fill="FFFFFF"/>
          <w:rtl/>
        </w:rPr>
        <w:t>گشتالت</w:t>
      </w:r>
      <w:r w:rsidRPr="00A246F4">
        <w:rPr>
          <w:rFonts w:ascii="IRANSans" w:hAnsi="IRANSans" w:cs="B Nazanin"/>
          <w:b/>
          <w:bCs/>
          <w:color w:val="000000" w:themeColor="text1"/>
          <w:sz w:val="24"/>
          <w:szCs w:val="24"/>
          <w:shd w:val="clear" w:color="auto" w:fill="FFFFFF"/>
        </w:rPr>
        <w:t xml:space="preserve"> (Gestalt) </w:t>
      </w:r>
      <w:r w:rsidR="008864D9">
        <w:rPr>
          <w:rFonts w:ascii="IRANSans" w:hAnsi="IRANSans" w:cs="B Nazanin" w:hint="cs"/>
          <w:b/>
          <w:bCs/>
          <w:color w:val="000000" w:themeColor="text1"/>
          <w:sz w:val="24"/>
          <w:szCs w:val="24"/>
          <w:shd w:val="clear" w:color="auto" w:fill="FFFFFF"/>
          <w:rtl/>
        </w:rPr>
        <w:t xml:space="preserve"> پرداختند .گشتالت ،</w:t>
      </w:r>
      <w:r w:rsidRPr="00A246F4">
        <w:rPr>
          <w:rFonts w:ascii="IRANSans" w:hAnsi="IRANSans" w:cs="B Nazanin" w:hint="cs"/>
          <w:b/>
          <w:bCs/>
          <w:color w:val="000000" w:themeColor="text1"/>
          <w:sz w:val="24"/>
          <w:szCs w:val="24"/>
          <w:shd w:val="clear" w:color="auto" w:fill="FFFFFF"/>
          <w:rtl/>
        </w:rPr>
        <w:t>یک</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نظریه</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روانشناسی</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است</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که</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چگونگی</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ادراک</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بصری</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توسط</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مغز</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انسان</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را</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توضیح</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می</w:t>
      </w:r>
      <w:r w:rsidRPr="00A246F4">
        <w:rPr>
          <w:rFonts w:ascii="IRANSans" w:hAnsi="IRANSans" w:cs="B Nazanin" w:hint="cs"/>
          <w:b/>
          <w:bCs/>
          <w:color w:val="000000" w:themeColor="text1"/>
          <w:sz w:val="24"/>
          <w:szCs w:val="24"/>
          <w:shd w:val="clear" w:color="auto" w:fill="FFFFFF"/>
          <w:cs/>
        </w:rPr>
        <w:t>‎</w:t>
      </w:r>
      <w:r w:rsidRPr="00A246F4">
        <w:rPr>
          <w:rFonts w:ascii="IRANSans" w:hAnsi="IRANSans" w:cs="B Nazanin" w:hint="cs"/>
          <w:b/>
          <w:bCs/>
          <w:color w:val="000000" w:themeColor="text1"/>
          <w:sz w:val="24"/>
          <w:szCs w:val="24"/>
          <w:shd w:val="clear" w:color="auto" w:fill="FFFFFF"/>
          <w:rtl/>
        </w:rPr>
        <w:t>دهد</w:t>
      </w:r>
      <w:r w:rsidRPr="00A246F4">
        <w:rPr>
          <w:rFonts w:ascii="IRANSans" w:hAnsi="IRANSans" w:cs="B Nazanin"/>
          <w:b/>
          <w:bCs/>
          <w:color w:val="000000" w:themeColor="text1"/>
          <w:sz w:val="24"/>
          <w:szCs w:val="24"/>
          <w:shd w:val="clear" w:color="auto" w:fill="FFFFFF"/>
          <w:rtl/>
        </w:rPr>
        <w:t>.</w:t>
      </w:r>
      <w:r w:rsidRPr="00A246F4">
        <w:rPr>
          <w:rFonts w:ascii="IRANSans" w:hAnsi="IRANSans" w:cs="B Nazanin" w:hint="cs"/>
          <w:b/>
          <w:bCs/>
          <w:color w:val="000000" w:themeColor="text1"/>
          <w:sz w:val="24"/>
          <w:szCs w:val="24"/>
          <w:shd w:val="clear" w:color="auto" w:fill="FFFFFF"/>
          <w:rtl/>
        </w:rPr>
        <w:t>ذهن</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در</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نگاه</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نخست</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به</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جای</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درک</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جزء</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به</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جزء</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یک</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تصویر</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در</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صدد</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است</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که</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یک</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کلیت</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از</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آن</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ارائه</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دهد</w:t>
      </w:r>
      <w:r w:rsidRPr="00A246F4">
        <w:rPr>
          <w:rFonts w:ascii="IRANSans" w:hAnsi="IRANSans" w:cs="B Nazanin"/>
          <w:b/>
          <w:bCs/>
          <w:color w:val="000000" w:themeColor="text1"/>
          <w:sz w:val="24"/>
          <w:szCs w:val="24"/>
          <w:shd w:val="clear" w:color="auto" w:fill="FFFFFF"/>
        </w:rPr>
        <w:t>.</w:t>
      </w:r>
    </w:p>
    <w:p w:rsidR="00A246F4" w:rsidRPr="00A246F4" w:rsidRDefault="00A246F4" w:rsidP="008864D9">
      <w:pPr>
        <w:bidi/>
        <w:jc w:val="both"/>
        <w:rPr>
          <w:rFonts w:ascii="IRANSans" w:hAnsi="IRANSans" w:cs="B Nazanin"/>
          <w:b/>
          <w:bCs/>
          <w:color w:val="000000" w:themeColor="text1"/>
          <w:sz w:val="24"/>
          <w:szCs w:val="24"/>
          <w:shd w:val="clear" w:color="auto" w:fill="FFFFFF"/>
          <w:rtl/>
        </w:rPr>
      </w:pPr>
      <w:r w:rsidRPr="00A246F4">
        <w:rPr>
          <w:rFonts w:ascii="IRANSans" w:hAnsi="IRANSans" w:cs="B Nazanin" w:hint="cs"/>
          <w:b/>
          <w:bCs/>
          <w:color w:val="000000" w:themeColor="text1"/>
          <w:sz w:val="24"/>
          <w:szCs w:val="24"/>
          <w:shd w:val="clear" w:color="auto" w:fill="FFFFFF"/>
          <w:rtl/>
        </w:rPr>
        <w:t>مقدار</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اطلاعاتی</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که</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ذهن</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بشر</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می</w:t>
      </w:r>
      <w:r w:rsidRPr="00A246F4">
        <w:rPr>
          <w:rFonts w:ascii="IRANSans" w:hAnsi="IRANSans" w:cs="B Nazanin" w:hint="cs"/>
          <w:b/>
          <w:bCs/>
          <w:color w:val="000000" w:themeColor="text1"/>
          <w:sz w:val="24"/>
          <w:szCs w:val="24"/>
          <w:shd w:val="clear" w:color="auto" w:fill="FFFFFF"/>
          <w:cs/>
        </w:rPr>
        <w:t>‎</w:t>
      </w:r>
      <w:r w:rsidRPr="00A246F4">
        <w:rPr>
          <w:rFonts w:ascii="IRANSans" w:hAnsi="IRANSans" w:cs="B Nazanin" w:hint="cs"/>
          <w:b/>
          <w:bCs/>
          <w:color w:val="000000" w:themeColor="text1"/>
          <w:sz w:val="24"/>
          <w:szCs w:val="24"/>
          <w:shd w:val="clear" w:color="auto" w:fill="FFFFFF"/>
          <w:rtl/>
        </w:rPr>
        <w:t>تواند</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پیگیری</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کند</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محدود</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است</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و</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در</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نتیجه</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زمانی</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که</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مقدار</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اطلاعات</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بصری</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زیاد</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و</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پیچیده</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می</w:t>
      </w:r>
      <w:r w:rsidRPr="00A246F4">
        <w:rPr>
          <w:rFonts w:ascii="IRANSans" w:hAnsi="IRANSans" w:cs="B Nazanin" w:hint="cs"/>
          <w:b/>
          <w:bCs/>
          <w:color w:val="000000" w:themeColor="text1"/>
          <w:sz w:val="24"/>
          <w:szCs w:val="24"/>
          <w:shd w:val="clear" w:color="auto" w:fill="FFFFFF"/>
          <w:cs/>
        </w:rPr>
        <w:t>‎</w:t>
      </w:r>
      <w:r w:rsidRPr="00A246F4">
        <w:rPr>
          <w:rFonts w:ascii="IRANSans" w:hAnsi="IRANSans" w:cs="B Nazanin" w:hint="cs"/>
          <w:b/>
          <w:bCs/>
          <w:color w:val="000000" w:themeColor="text1"/>
          <w:sz w:val="24"/>
          <w:szCs w:val="24"/>
          <w:shd w:val="clear" w:color="auto" w:fill="FFFFFF"/>
          <w:rtl/>
        </w:rPr>
        <w:t>شود،</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ذهن</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به</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صورت</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خودکار</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آن</w:t>
      </w:r>
      <w:r w:rsidRPr="00A246F4">
        <w:rPr>
          <w:rFonts w:ascii="IRANSans" w:hAnsi="IRANSans" w:cs="B Nazanin" w:hint="cs"/>
          <w:b/>
          <w:bCs/>
          <w:color w:val="000000" w:themeColor="text1"/>
          <w:sz w:val="24"/>
          <w:szCs w:val="24"/>
          <w:shd w:val="clear" w:color="auto" w:fill="FFFFFF"/>
          <w:cs/>
        </w:rPr>
        <w:t>‎</w:t>
      </w:r>
      <w:r w:rsidRPr="00A246F4">
        <w:rPr>
          <w:rFonts w:ascii="IRANSans" w:hAnsi="IRANSans" w:cs="B Nazanin" w:hint="cs"/>
          <w:b/>
          <w:bCs/>
          <w:color w:val="000000" w:themeColor="text1"/>
          <w:sz w:val="24"/>
          <w:szCs w:val="24"/>
          <w:shd w:val="clear" w:color="auto" w:fill="FFFFFF"/>
          <w:rtl/>
        </w:rPr>
        <w:t>ها</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را</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ساده</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می</w:t>
      </w:r>
      <w:r w:rsidRPr="00A246F4">
        <w:rPr>
          <w:rFonts w:ascii="IRANSans" w:hAnsi="IRANSans" w:cs="B Nazanin" w:hint="cs"/>
          <w:b/>
          <w:bCs/>
          <w:color w:val="000000" w:themeColor="text1"/>
          <w:sz w:val="24"/>
          <w:szCs w:val="24"/>
          <w:shd w:val="clear" w:color="auto" w:fill="FFFFFF"/>
          <w:cs/>
        </w:rPr>
        <w:t>‎</w:t>
      </w:r>
      <w:r w:rsidRPr="00A246F4">
        <w:rPr>
          <w:rFonts w:ascii="IRANSans" w:hAnsi="IRANSans" w:cs="B Nazanin" w:hint="cs"/>
          <w:b/>
          <w:bCs/>
          <w:color w:val="000000" w:themeColor="text1"/>
          <w:sz w:val="24"/>
          <w:szCs w:val="24"/>
          <w:shd w:val="clear" w:color="auto" w:fill="FFFFFF"/>
          <w:rtl/>
        </w:rPr>
        <w:t>کند</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و</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در</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این</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راستا</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اصول</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گشتالت</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را</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به</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کار</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می</w:t>
      </w:r>
      <w:r w:rsidRPr="00A246F4">
        <w:rPr>
          <w:rFonts w:ascii="IRANSans" w:hAnsi="IRANSans" w:cs="B Nazanin" w:hint="cs"/>
          <w:b/>
          <w:bCs/>
          <w:color w:val="000000" w:themeColor="text1"/>
          <w:sz w:val="24"/>
          <w:szCs w:val="24"/>
          <w:shd w:val="clear" w:color="auto" w:fill="FFFFFF"/>
          <w:cs/>
        </w:rPr>
        <w:t>‎</w:t>
      </w:r>
      <w:r w:rsidRPr="00A246F4">
        <w:rPr>
          <w:rFonts w:ascii="IRANSans" w:hAnsi="IRANSans" w:cs="B Nazanin" w:hint="cs"/>
          <w:b/>
          <w:bCs/>
          <w:color w:val="000000" w:themeColor="text1"/>
          <w:sz w:val="24"/>
          <w:szCs w:val="24"/>
          <w:shd w:val="clear" w:color="auto" w:fill="FFFFFF"/>
          <w:rtl/>
        </w:rPr>
        <w:t>گیرد</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با</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استناد</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به</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این</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اصول،</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اگرچه</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هر</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یک</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از</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اجزای</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یک</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مجموعه</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بصری</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می</w:t>
      </w:r>
      <w:r w:rsidRPr="00A246F4">
        <w:rPr>
          <w:rFonts w:ascii="IRANSans" w:hAnsi="IRANSans" w:cs="B Nazanin" w:hint="cs"/>
          <w:b/>
          <w:bCs/>
          <w:color w:val="000000" w:themeColor="text1"/>
          <w:sz w:val="24"/>
          <w:szCs w:val="24"/>
          <w:shd w:val="clear" w:color="auto" w:fill="FFFFFF"/>
          <w:cs/>
        </w:rPr>
        <w:t>‎</w:t>
      </w:r>
      <w:r w:rsidRPr="00A246F4">
        <w:rPr>
          <w:rFonts w:ascii="IRANSans" w:hAnsi="IRANSans" w:cs="B Nazanin" w:hint="cs"/>
          <w:b/>
          <w:bCs/>
          <w:color w:val="000000" w:themeColor="text1"/>
          <w:sz w:val="24"/>
          <w:szCs w:val="24"/>
          <w:shd w:val="clear" w:color="auto" w:fill="FFFFFF"/>
          <w:rtl/>
        </w:rPr>
        <w:t>توانند</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معنای</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واحدی</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داشته</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باشند،</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اما</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همگی</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بخشی</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از</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یک</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کل</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هستند</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که</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ذهن</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در</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ابتدا</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آن</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را</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درک</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می</w:t>
      </w:r>
      <w:r w:rsidRPr="00A246F4">
        <w:rPr>
          <w:rFonts w:ascii="IRANSans" w:hAnsi="IRANSans" w:cs="B Nazanin" w:hint="cs"/>
          <w:b/>
          <w:bCs/>
          <w:color w:val="000000" w:themeColor="text1"/>
          <w:sz w:val="24"/>
          <w:szCs w:val="24"/>
          <w:shd w:val="clear" w:color="auto" w:fill="FFFFFF"/>
          <w:cs/>
        </w:rPr>
        <w:t>‎</w:t>
      </w:r>
      <w:r w:rsidRPr="00A246F4">
        <w:rPr>
          <w:rFonts w:ascii="IRANSans" w:hAnsi="IRANSans" w:cs="B Nazanin" w:hint="cs"/>
          <w:b/>
          <w:bCs/>
          <w:color w:val="000000" w:themeColor="text1"/>
          <w:sz w:val="24"/>
          <w:szCs w:val="24"/>
          <w:shd w:val="clear" w:color="auto" w:fill="FFFFFF"/>
          <w:rtl/>
        </w:rPr>
        <w:t>کند</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این</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کل</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مجموعه</w:t>
      </w:r>
      <w:r w:rsidRPr="00A246F4">
        <w:rPr>
          <w:rFonts w:ascii="IRANSans" w:hAnsi="IRANSans" w:cs="B Nazanin" w:hint="cs"/>
          <w:b/>
          <w:bCs/>
          <w:color w:val="000000" w:themeColor="text1"/>
          <w:sz w:val="24"/>
          <w:szCs w:val="24"/>
          <w:shd w:val="clear" w:color="auto" w:fill="FFFFFF"/>
          <w:cs/>
        </w:rPr>
        <w:t>‎</w:t>
      </w:r>
      <w:r w:rsidRPr="00A246F4">
        <w:rPr>
          <w:rFonts w:ascii="IRANSans" w:hAnsi="IRANSans" w:cs="B Nazanin" w:hint="cs"/>
          <w:b/>
          <w:bCs/>
          <w:color w:val="000000" w:themeColor="text1"/>
          <w:sz w:val="24"/>
          <w:szCs w:val="24"/>
          <w:shd w:val="clear" w:color="auto" w:fill="FFFFFF"/>
          <w:rtl/>
        </w:rPr>
        <w:t>ای</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از</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اجزا</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است</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که</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بدان</w:t>
      </w:r>
      <w:r w:rsidRPr="00A246F4">
        <w:rPr>
          <w:rFonts w:ascii="IRANSans" w:hAnsi="IRANSans" w:cs="B Nazanin" w:hint="cs"/>
          <w:b/>
          <w:bCs/>
          <w:color w:val="000000" w:themeColor="text1"/>
          <w:sz w:val="24"/>
          <w:szCs w:val="24"/>
          <w:shd w:val="clear" w:color="auto" w:fill="FFFFFF"/>
          <w:cs/>
        </w:rPr>
        <w:t>‎</w:t>
      </w:r>
      <w:r w:rsidRPr="00A246F4">
        <w:rPr>
          <w:rFonts w:ascii="IRANSans" w:hAnsi="IRANSans" w:cs="B Nazanin" w:hint="cs"/>
          <w:b/>
          <w:bCs/>
          <w:color w:val="000000" w:themeColor="text1"/>
          <w:sz w:val="24"/>
          <w:szCs w:val="24"/>
          <w:shd w:val="clear" w:color="auto" w:fill="FFFFFF"/>
          <w:rtl/>
        </w:rPr>
        <w:t>ها</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معنای</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کامل</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می</w:t>
      </w:r>
      <w:r w:rsidRPr="00A246F4">
        <w:rPr>
          <w:rFonts w:ascii="IRANSans" w:hAnsi="IRANSans" w:cs="B Nazanin" w:hint="cs"/>
          <w:b/>
          <w:bCs/>
          <w:color w:val="000000" w:themeColor="text1"/>
          <w:sz w:val="24"/>
          <w:szCs w:val="24"/>
          <w:shd w:val="clear" w:color="auto" w:fill="FFFFFF"/>
          <w:cs/>
        </w:rPr>
        <w:t>‎</w:t>
      </w:r>
      <w:r w:rsidRPr="00A246F4">
        <w:rPr>
          <w:rFonts w:ascii="IRANSans" w:hAnsi="IRANSans" w:cs="B Nazanin" w:hint="cs"/>
          <w:b/>
          <w:bCs/>
          <w:color w:val="000000" w:themeColor="text1"/>
          <w:sz w:val="24"/>
          <w:szCs w:val="24"/>
          <w:shd w:val="clear" w:color="auto" w:fill="FFFFFF"/>
          <w:rtl/>
        </w:rPr>
        <w:t>بخشد</w:t>
      </w:r>
      <w:r w:rsidRPr="00A246F4">
        <w:rPr>
          <w:rFonts w:ascii="IRANSans" w:hAnsi="IRANSans" w:cs="B Nazanin"/>
          <w:b/>
          <w:bCs/>
          <w:color w:val="000000" w:themeColor="text1"/>
          <w:sz w:val="24"/>
          <w:szCs w:val="24"/>
          <w:shd w:val="clear" w:color="auto" w:fill="FFFFFF"/>
        </w:rPr>
        <w:t>.</w:t>
      </w:r>
    </w:p>
    <w:p w:rsidR="00A246F4" w:rsidRPr="00A246F4" w:rsidRDefault="008864D9" w:rsidP="00DA7276">
      <w:pPr>
        <w:bidi/>
        <w:spacing w:line="240" w:lineRule="auto"/>
        <w:jc w:val="both"/>
        <w:rPr>
          <w:rFonts w:ascii="IRANSans" w:hAnsi="IRANSans" w:cs="B Nazanin"/>
          <w:b/>
          <w:bCs/>
          <w:color w:val="000000" w:themeColor="text1"/>
          <w:sz w:val="24"/>
          <w:szCs w:val="24"/>
          <w:shd w:val="clear" w:color="auto" w:fill="FFFFFF"/>
          <w:rtl/>
        </w:rPr>
      </w:pPr>
      <w:r>
        <w:rPr>
          <w:rFonts w:ascii="IRANSans" w:hAnsi="IRANSans" w:cs="B Nazanin" w:hint="cs"/>
          <w:b/>
          <w:bCs/>
          <w:color w:val="000000" w:themeColor="text1"/>
          <w:sz w:val="24"/>
          <w:szCs w:val="24"/>
          <w:shd w:val="clear" w:color="auto" w:fill="FFFFFF"/>
          <w:rtl/>
        </w:rPr>
        <w:t xml:space="preserve">وبا اصول زیر شناخته می شود: </w:t>
      </w:r>
      <w:r w:rsidR="00A246F4" w:rsidRPr="00A246F4">
        <w:rPr>
          <w:rFonts w:ascii="IRANSans" w:hAnsi="IRANSans" w:cs="B Nazanin" w:hint="cs"/>
          <w:b/>
          <w:bCs/>
          <w:color w:val="000000" w:themeColor="text1"/>
          <w:sz w:val="24"/>
          <w:szCs w:val="24"/>
          <w:shd w:val="clear" w:color="auto" w:fill="FFFFFF"/>
          <w:rtl/>
        </w:rPr>
        <w:t>اصل</w:t>
      </w:r>
      <w:r w:rsidR="00A246F4" w:rsidRPr="00A246F4">
        <w:rPr>
          <w:rFonts w:ascii="IRANSans" w:hAnsi="IRANSans" w:cs="B Nazanin"/>
          <w:b/>
          <w:bCs/>
          <w:color w:val="000000" w:themeColor="text1"/>
          <w:sz w:val="24"/>
          <w:szCs w:val="24"/>
          <w:shd w:val="clear" w:color="auto" w:fill="FFFFFF"/>
          <w:rtl/>
        </w:rPr>
        <w:t xml:space="preserve"> </w:t>
      </w:r>
      <w:r w:rsidR="00A246F4" w:rsidRPr="00A246F4">
        <w:rPr>
          <w:rFonts w:ascii="IRANSans" w:hAnsi="IRANSans" w:cs="B Nazanin" w:hint="cs"/>
          <w:b/>
          <w:bCs/>
          <w:color w:val="000000" w:themeColor="text1"/>
          <w:sz w:val="24"/>
          <w:szCs w:val="24"/>
          <w:shd w:val="clear" w:color="auto" w:fill="FFFFFF"/>
          <w:rtl/>
        </w:rPr>
        <w:t>مشابهت</w:t>
      </w:r>
      <w:r w:rsidR="00A246F4" w:rsidRPr="00A246F4">
        <w:rPr>
          <w:rFonts w:ascii="IRANSans" w:hAnsi="IRANSans" w:cs="B Nazanin"/>
          <w:b/>
          <w:bCs/>
          <w:color w:val="000000" w:themeColor="text1"/>
          <w:sz w:val="24"/>
          <w:szCs w:val="24"/>
          <w:shd w:val="clear" w:color="auto" w:fill="FFFFFF"/>
        </w:rPr>
        <w:t xml:space="preserve"> (Similarity principle)</w:t>
      </w:r>
      <w:r w:rsidR="00A246F4" w:rsidRPr="00A246F4">
        <w:rPr>
          <w:rFonts w:ascii="IRANSans" w:hAnsi="IRANSans" w:cs="B Nazanin" w:hint="cs"/>
          <w:b/>
          <w:bCs/>
          <w:color w:val="000000" w:themeColor="text1"/>
          <w:sz w:val="24"/>
          <w:szCs w:val="24"/>
          <w:shd w:val="clear" w:color="auto" w:fill="FFFFFF"/>
          <w:rtl/>
        </w:rPr>
        <w:t>اصل</w:t>
      </w:r>
      <w:r w:rsidR="00A246F4" w:rsidRPr="00A246F4">
        <w:rPr>
          <w:rFonts w:ascii="IRANSans" w:hAnsi="IRANSans" w:cs="B Nazanin"/>
          <w:b/>
          <w:bCs/>
          <w:color w:val="000000" w:themeColor="text1"/>
          <w:sz w:val="24"/>
          <w:szCs w:val="24"/>
          <w:shd w:val="clear" w:color="auto" w:fill="FFFFFF"/>
          <w:rtl/>
        </w:rPr>
        <w:t xml:space="preserve"> </w:t>
      </w:r>
      <w:r w:rsidR="00A246F4" w:rsidRPr="00A246F4">
        <w:rPr>
          <w:rFonts w:ascii="IRANSans" w:hAnsi="IRANSans" w:cs="B Nazanin" w:hint="cs"/>
          <w:b/>
          <w:bCs/>
          <w:color w:val="000000" w:themeColor="text1"/>
          <w:sz w:val="24"/>
          <w:szCs w:val="24"/>
          <w:shd w:val="clear" w:color="auto" w:fill="FFFFFF"/>
          <w:rtl/>
        </w:rPr>
        <w:t>مجاورت</w:t>
      </w:r>
      <w:r w:rsidR="00A246F4" w:rsidRPr="00A246F4">
        <w:rPr>
          <w:rFonts w:ascii="IRANSans" w:hAnsi="IRANSans" w:cs="B Nazanin"/>
          <w:b/>
          <w:bCs/>
          <w:color w:val="000000" w:themeColor="text1"/>
          <w:sz w:val="24"/>
          <w:szCs w:val="24"/>
          <w:shd w:val="clear" w:color="auto" w:fill="FFFFFF"/>
        </w:rPr>
        <w:t xml:space="preserve"> (Proximity principle)</w:t>
      </w:r>
    </w:p>
    <w:p w:rsidR="00A246F4" w:rsidRPr="00A246F4" w:rsidRDefault="00A246F4" w:rsidP="00DA7276">
      <w:pPr>
        <w:bidi/>
        <w:spacing w:line="240" w:lineRule="auto"/>
        <w:jc w:val="both"/>
        <w:rPr>
          <w:rFonts w:ascii="IRANSans" w:hAnsi="IRANSans" w:cs="B Nazanin"/>
          <w:b/>
          <w:bCs/>
          <w:color w:val="000000" w:themeColor="text1"/>
          <w:sz w:val="24"/>
          <w:szCs w:val="24"/>
          <w:shd w:val="clear" w:color="auto" w:fill="FFFFFF"/>
          <w:rtl/>
        </w:rPr>
      </w:pPr>
      <w:r w:rsidRPr="00A246F4">
        <w:rPr>
          <w:rFonts w:ascii="IRANSans" w:hAnsi="IRANSans" w:cs="B Nazanin" w:hint="cs"/>
          <w:b/>
          <w:bCs/>
          <w:color w:val="000000" w:themeColor="text1"/>
          <w:sz w:val="24"/>
          <w:szCs w:val="24"/>
          <w:shd w:val="clear" w:color="auto" w:fill="FFFFFF"/>
          <w:rtl/>
        </w:rPr>
        <w:t>اصل</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تداوم</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یا</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پیوستگی</w:t>
      </w:r>
      <w:r w:rsidRPr="00A246F4">
        <w:rPr>
          <w:rFonts w:ascii="IRANSans" w:hAnsi="IRANSans" w:cs="B Nazanin"/>
          <w:b/>
          <w:bCs/>
          <w:color w:val="000000" w:themeColor="text1"/>
          <w:sz w:val="24"/>
          <w:szCs w:val="24"/>
          <w:shd w:val="clear" w:color="auto" w:fill="FFFFFF"/>
        </w:rPr>
        <w:t xml:space="preserve"> (Continuity principle)</w:t>
      </w:r>
      <w:r w:rsidRPr="00A246F4">
        <w:rPr>
          <w:rFonts w:ascii="IRANSans" w:hAnsi="IRANSans" w:cs="B Nazanin" w:hint="cs"/>
          <w:b/>
          <w:bCs/>
          <w:color w:val="000000" w:themeColor="text1"/>
          <w:sz w:val="24"/>
          <w:szCs w:val="24"/>
          <w:shd w:val="clear" w:color="auto" w:fill="FFFFFF"/>
          <w:rtl/>
        </w:rPr>
        <w:t>اصل</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تکمیل،</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یکپارچگی</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یا</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بستار</w:t>
      </w:r>
      <w:r w:rsidRPr="00A246F4">
        <w:rPr>
          <w:rFonts w:ascii="IRANSans" w:hAnsi="IRANSans" w:cs="B Nazanin"/>
          <w:b/>
          <w:bCs/>
          <w:color w:val="000000" w:themeColor="text1"/>
          <w:sz w:val="24"/>
          <w:szCs w:val="24"/>
          <w:shd w:val="clear" w:color="auto" w:fill="FFFFFF"/>
        </w:rPr>
        <w:t xml:space="preserve"> (Closure principle)</w:t>
      </w:r>
    </w:p>
    <w:p w:rsidR="008864D9" w:rsidRPr="008864D9" w:rsidRDefault="00A246F4" w:rsidP="00DA7276">
      <w:pPr>
        <w:bidi/>
        <w:spacing w:line="240" w:lineRule="auto"/>
        <w:jc w:val="both"/>
        <w:rPr>
          <w:rFonts w:ascii="IRANSans" w:hAnsi="IRANSans" w:cs="B Nazanin"/>
          <w:b/>
          <w:bCs/>
          <w:color w:val="000000" w:themeColor="text1"/>
          <w:sz w:val="24"/>
          <w:szCs w:val="24"/>
          <w:shd w:val="clear" w:color="auto" w:fill="FFFFFF"/>
          <w:rtl/>
        </w:rPr>
      </w:pPr>
      <w:r w:rsidRPr="00A246F4">
        <w:rPr>
          <w:rFonts w:ascii="IRANSans" w:hAnsi="IRANSans" w:cs="B Nazanin" w:hint="cs"/>
          <w:b/>
          <w:bCs/>
          <w:color w:val="000000" w:themeColor="text1"/>
          <w:sz w:val="24"/>
          <w:szCs w:val="24"/>
          <w:shd w:val="clear" w:color="auto" w:fill="FFFFFF"/>
          <w:rtl/>
        </w:rPr>
        <w:t>اصل</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شکل</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و</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hint="cs"/>
          <w:b/>
          <w:bCs/>
          <w:color w:val="000000" w:themeColor="text1"/>
          <w:sz w:val="24"/>
          <w:szCs w:val="24"/>
          <w:shd w:val="clear" w:color="auto" w:fill="FFFFFF"/>
          <w:rtl/>
        </w:rPr>
        <w:t>زمینه</w:t>
      </w:r>
      <w:r w:rsidRPr="00A246F4">
        <w:rPr>
          <w:rFonts w:ascii="IRANSans" w:hAnsi="IRANSans" w:cs="B Nazanin"/>
          <w:b/>
          <w:bCs/>
          <w:color w:val="000000" w:themeColor="text1"/>
          <w:sz w:val="24"/>
          <w:szCs w:val="24"/>
          <w:shd w:val="clear" w:color="auto" w:fill="FFFFFF"/>
          <w:rtl/>
        </w:rPr>
        <w:t xml:space="preserve"> (</w:t>
      </w:r>
      <w:r w:rsidRPr="00A246F4">
        <w:rPr>
          <w:rFonts w:ascii="IRANSans" w:hAnsi="IRANSans" w:cs="B Nazanin"/>
          <w:b/>
          <w:bCs/>
          <w:color w:val="000000" w:themeColor="text1"/>
          <w:sz w:val="24"/>
          <w:szCs w:val="24"/>
          <w:shd w:val="clear" w:color="auto" w:fill="FFFFFF"/>
        </w:rPr>
        <w:t>Figure-Ground principle</w:t>
      </w:r>
      <w:r w:rsidR="008864D9">
        <w:rPr>
          <w:rFonts w:ascii="IRANSans" w:hAnsi="IRANSans" w:cs="B Nazanin" w:hint="cs"/>
          <w:b/>
          <w:bCs/>
          <w:color w:val="000000" w:themeColor="text1"/>
          <w:sz w:val="24"/>
          <w:szCs w:val="24"/>
          <w:shd w:val="clear" w:color="auto" w:fill="FFFFFF"/>
          <w:rtl/>
        </w:rPr>
        <w:t>)</w:t>
      </w:r>
    </w:p>
    <w:p w:rsidR="00A463F3" w:rsidRPr="001000CF" w:rsidRDefault="001000CF" w:rsidP="001000CF">
      <w:pPr>
        <w:bidi/>
        <w:rPr>
          <w:rFonts w:ascii="Calibri" w:eastAsia="Calibri" w:hAnsi="Calibri" w:cs="B Nazanin"/>
          <w:b/>
          <w:bCs/>
          <w:color w:val="000000" w:themeColor="text1"/>
          <w:sz w:val="24"/>
          <w:szCs w:val="24"/>
          <w:rtl/>
          <w:lang w:bidi="fa-IR"/>
        </w:rPr>
      </w:pPr>
      <w:r>
        <w:rPr>
          <w:noProof/>
        </w:rPr>
        <w:t xml:space="preserve">    </w:t>
      </w:r>
      <w:r w:rsidRPr="001000CF">
        <w:rPr>
          <w:rFonts w:ascii="Calibri" w:eastAsia="Calibri" w:hAnsi="Calibri" w:cs="B Nazanin" w:hint="cs"/>
          <w:b/>
          <w:bCs/>
          <w:color w:val="000000" w:themeColor="text1"/>
          <w:sz w:val="24"/>
          <w:szCs w:val="24"/>
          <w:rtl/>
          <w:lang w:bidi="fa-IR"/>
        </w:rPr>
        <w:t>برای</w:t>
      </w:r>
      <w:r w:rsidRPr="001000CF">
        <w:rPr>
          <w:rFonts w:ascii="Calibri" w:eastAsia="Calibri" w:hAnsi="Calibri" w:cs="B Nazanin"/>
          <w:b/>
          <w:bCs/>
          <w:color w:val="000000" w:themeColor="text1"/>
          <w:sz w:val="24"/>
          <w:szCs w:val="24"/>
          <w:rtl/>
          <w:lang w:bidi="fa-IR"/>
        </w:rPr>
        <w:t xml:space="preserve"> </w:t>
      </w:r>
      <w:r w:rsidRPr="001000CF">
        <w:rPr>
          <w:rFonts w:ascii="Calibri" w:eastAsia="Calibri" w:hAnsi="Calibri" w:cs="B Nazanin" w:hint="cs"/>
          <w:b/>
          <w:bCs/>
          <w:color w:val="000000" w:themeColor="text1"/>
          <w:sz w:val="24"/>
          <w:szCs w:val="24"/>
          <w:rtl/>
          <w:lang w:bidi="fa-IR"/>
        </w:rPr>
        <w:t>ایجاد</w:t>
      </w:r>
      <w:r w:rsidRPr="001000CF">
        <w:rPr>
          <w:rFonts w:ascii="Calibri" w:eastAsia="Calibri" w:hAnsi="Calibri" w:cs="B Nazanin"/>
          <w:b/>
          <w:bCs/>
          <w:color w:val="000000" w:themeColor="text1"/>
          <w:sz w:val="24"/>
          <w:szCs w:val="24"/>
          <w:rtl/>
          <w:lang w:bidi="fa-IR"/>
        </w:rPr>
        <w:t xml:space="preserve"> </w:t>
      </w:r>
      <w:r w:rsidRPr="001000CF">
        <w:rPr>
          <w:rFonts w:ascii="Calibri" w:eastAsia="Calibri" w:hAnsi="Calibri" w:cs="B Nazanin" w:hint="cs"/>
          <w:b/>
          <w:bCs/>
          <w:color w:val="000000" w:themeColor="text1"/>
          <w:sz w:val="24"/>
          <w:szCs w:val="24"/>
          <w:rtl/>
          <w:lang w:bidi="fa-IR"/>
        </w:rPr>
        <w:t>آکسان</w:t>
      </w:r>
      <w:r w:rsidRPr="001000CF">
        <w:rPr>
          <w:rFonts w:ascii="Calibri" w:eastAsia="Calibri" w:hAnsi="Calibri" w:cs="B Nazanin"/>
          <w:b/>
          <w:bCs/>
          <w:color w:val="000000" w:themeColor="text1"/>
          <w:sz w:val="24"/>
          <w:szCs w:val="24"/>
          <w:rtl/>
          <w:lang w:bidi="fa-IR"/>
        </w:rPr>
        <w:t xml:space="preserve"> </w:t>
      </w:r>
      <w:r w:rsidRPr="001000CF">
        <w:rPr>
          <w:rFonts w:ascii="Calibri" w:eastAsia="Calibri" w:hAnsi="Calibri" w:cs="B Nazanin" w:hint="cs"/>
          <w:b/>
          <w:bCs/>
          <w:color w:val="000000" w:themeColor="text1"/>
          <w:sz w:val="24"/>
          <w:szCs w:val="24"/>
          <w:rtl/>
          <w:lang w:bidi="fa-IR"/>
        </w:rPr>
        <w:t>در</w:t>
      </w:r>
      <w:r w:rsidRPr="001000CF">
        <w:rPr>
          <w:rFonts w:ascii="Calibri" w:eastAsia="Calibri" w:hAnsi="Calibri" w:cs="B Nazanin"/>
          <w:b/>
          <w:bCs/>
          <w:color w:val="000000" w:themeColor="text1"/>
          <w:sz w:val="24"/>
          <w:szCs w:val="24"/>
          <w:rtl/>
          <w:lang w:bidi="fa-IR"/>
        </w:rPr>
        <w:t xml:space="preserve"> </w:t>
      </w:r>
      <w:r w:rsidRPr="001000CF">
        <w:rPr>
          <w:rFonts w:ascii="Calibri" w:eastAsia="Calibri" w:hAnsi="Calibri" w:cs="B Nazanin" w:hint="cs"/>
          <w:b/>
          <w:bCs/>
          <w:color w:val="000000" w:themeColor="text1"/>
          <w:sz w:val="24"/>
          <w:szCs w:val="24"/>
          <w:rtl/>
          <w:lang w:bidi="fa-IR"/>
        </w:rPr>
        <w:t>متن</w:t>
      </w:r>
      <w:r w:rsidRPr="001000CF">
        <w:rPr>
          <w:rFonts w:ascii="Calibri" w:eastAsia="Calibri" w:hAnsi="Calibri" w:cs="B Nazanin"/>
          <w:b/>
          <w:bCs/>
          <w:color w:val="000000" w:themeColor="text1"/>
          <w:sz w:val="24"/>
          <w:szCs w:val="24"/>
          <w:rtl/>
          <w:lang w:bidi="fa-IR"/>
        </w:rPr>
        <w:t xml:space="preserve"> </w:t>
      </w:r>
      <w:r w:rsidRPr="001000CF">
        <w:rPr>
          <w:rFonts w:ascii="Calibri" w:eastAsia="Calibri" w:hAnsi="Calibri" w:cs="B Nazanin" w:hint="cs"/>
          <w:b/>
          <w:bCs/>
          <w:color w:val="000000" w:themeColor="text1"/>
          <w:sz w:val="24"/>
          <w:szCs w:val="24"/>
          <w:rtl/>
          <w:lang w:bidi="fa-IR"/>
        </w:rPr>
        <w:t>و</w:t>
      </w:r>
      <w:r w:rsidRPr="001000CF">
        <w:rPr>
          <w:rFonts w:ascii="Calibri" w:eastAsia="Calibri" w:hAnsi="Calibri" w:cs="B Nazanin"/>
          <w:b/>
          <w:bCs/>
          <w:color w:val="000000" w:themeColor="text1"/>
          <w:sz w:val="24"/>
          <w:szCs w:val="24"/>
          <w:rtl/>
          <w:lang w:bidi="fa-IR"/>
        </w:rPr>
        <w:t xml:space="preserve"> </w:t>
      </w:r>
      <w:r w:rsidRPr="001000CF">
        <w:rPr>
          <w:rFonts w:ascii="Calibri" w:eastAsia="Calibri" w:hAnsi="Calibri" w:cs="B Nazanin" w:hint="cs"/>
          <w:b/>
          <w:bCs/>
          <w:color w:val="000000" w:themeColor="text1"/>
          <w:sz w:val="24"/>
          <w:szCs w:val="24"/>
          <w:rtl/>
          <w:lang w:bidi="fa-IR"/>
        </w:rPr>
        <w:t>نوشتار</w:t>
      </w:r>
      <w:r w:rsidRPr="001000CF">
        <w:rPr>
          <w:rFonts w:ascii="Calibri" w:eastAsia="Calibri" w:hAnsi="Calibri" w:cs="B Nazanin"/>
          <w:b/>
          <w:bCs/>
          <w:color w:val="000000" w:themeColor="text1"/>
          <w:sz w:val="24"/>
          <w:szCs w:val="24"/>
          <w:rtl/>
          <w:lang w:bidi="fa-IR"/>
        </w:rPr>
        <w:t xml:space="preserve"> </w:t>
      </w:r>
      <w:r w:rsidRPr="001000CF">
        <w:rPr>
          <w:rFonts w:ascii="Calibri" w:eastAsia="Calibri" w:hAnsi="Calibri" w:cs="B Nazanin" w:hint="cs"/>
          <w:b/>
          <w:bCs/>
          <w:color w:val="000000" w:themeColor="text1"/>
          <w:sz w:val="24"/>
          <w:szCs w:val="24"/>
          <w:rtl/>
          <w:lang w:bidi="fa-IR"/>
        </w:rPr>
        <w:t>باید</w:t>
      </w:r>
      <w:r w:rsidRPr="001000CF">
        <w:rPr>
          <w:rFonts w:ascii="Calibri" w:eastAsia="Calibri" w:hAnsi="Calibri" w:cs="B Nazanin"/>
          <w:b/>
          <w:bCs/>
          <w:color w:val="000000" w:themeColor="text1"/>
          <w:sz w:val="24"/>
          <w:szCs w:val="24"/>
          <w:rtl/>
          <w:lang w:bidi="fa-IR"/>
        </w:rPr>
        <w:t xml:space="preserve"> </w:t>
      </w:r>
      <w:r w:rsidRPr="001000CF">
        <w:rPr>
          <w:rFonts w:ascii="Calibri" w:eastAsia="Calibri" w:hAnsi="Calibri" w:cs="B Nazanin" w:hint="cs"/>
          <w:b/>
          <w:bCs/>
          <w:color w:val="000000" w:themeColor="text1"/>
          <w:sz w:val="24"/>
          <w:szCs w:val="24"/>
          <w:rtl/>
          <w:lang w:bidi="fa-IR"/>
        </w:rPr>
        <w:t>در</w:t>
      </w:r>
      <w:r w:rsidRPr="001000CF">
        <w:rPr>
          <w:rFonts w:ascii="Calibri" w:eastAsia="Calibri" w:hAnsi="Calibri" w:cs="B Nazanin"/>
          <w:b/>
          <w:bCs/>
          <w:color w:val="000000" w:themeColor="text1"/>
          <w:sz w:val="24"/>
          <w:szCs w:val="24"/>
          <w:rtl/>
          <w:lang w:bidi="fa-IR"/>
        </w:rPr>
        <w:t xml:space="preserve"> </w:t>
      </w:r>
      <w:r w:rsidRPr="001000CF">
        <w:rPr>
          <w:rFonts w:ascii="Calibri" w:eastAsia="Calibri" w:hAnsi="Calibri" w:cs="B Nazanin" w:hint="cs"/>
          <w:b/>
          <w:bCs/>
          <w:color w:val="000000" w:themeColor="text1"/>
          <w:sz w:val="24"/>
          <w:szCs w:val="24"/>
          <w:rtl/>
          <w:lang w:bidi="fa-IR"/>
        </w:rPr>
        <w:t>تیتر</w:t>
      </w:r>
      <w:r w:rsidRPr="001000CF">
        <w:rPr>
          <w:rFonts w:ascii="Calibri" w:eastAsia="Calibri" w:hAnsi="Calibri" w:cs="B Nazanin"/>
          <w:b/>
          <w:bCs/>
          <w:color w:val="000000" w:themeColor="text1"/>
          <w:sz w:val="24"/>
          <w:szCs w:val="24"/>
          <w:rtl/>
          <w:lang w:bidi="fa-IR"/>
        </w:rPr>
        <w:t xml:space="preserve"> </w:t>
      </w:r>
      <w:r w:rsidRPr="001000CF">
        <w:rPr>
          <w:rFonts w:ascii="Calibri" w:eastAsia="Calibri" w:hAnsi="Calibri" w:cs="B Nazanin" w:hint="cs"/>
          <w:b/>
          <w:bCs/>
          <w:color w:val="000000" w:themeColor="text1"/>
          <w:sz w:val="24"/>
          <w:szCs w:val="24"/>
          <w:rtl/>
          <w:lang w:bidi="fa-IR"/>
        </w:rPr>
        <w:t>اصلی</w:t>
      </w:r>
      <w:r w:rsidRPr="001000CF">
        <w:rPr>
          <w:rFonts w:ascii="Calibri" w:eastAsia="Calibri" w:hAnsi="Calibri" w:cs="B Nazanin"/>
          <w:b/>
          <w:bCs/>
          <w:color w:val="000000" w:themeColor="text1"/>
          <w:sz w:val="24"/>
          <w:szCs w:val="24"/>
          <w:lang w:bidi="fa-IR"/>
        </w:rPr>
        <w:t xml:space="preserve">  </w:t>
      </w:r>
      <w:r>
        <w:rPr>
          <w:rFonts w:ascii="Calibri" w:eastAsia="Calibri" w:hAnsi="Calibri" w:cs="B Nazanin" w:hint="cs"/>
          <w:b/>
          <w:bCs/>
          <w:color w:val="000000" w:themeColor="text1"/>
          <w:sz w:val="24"/>
          <w:szCs w:val="24"/>
          <w:rtl/>
          <w:lang w:bidi="fa-IR"/>
        </w:rPr>
        <w:t>،</w:t>
      </w:r>
      <w:r w:rsidRPr="001000CF">
        <w:rPr>
          <w:rFonts w:ascii="Calibri" w:eastAsia="Calibri" w:hAnsi="Calibri" w:cs="B Nazanin" w:hint="cs"/>
          <w:b/>
          <w:bCs/>
          <w:color w:val="000000" w:themeColor="text1"/>
          <w:sz w:val="24"/>
          <w:szCs w:val="24"/>
          <w:rtl/>
          <w:lang w:bidi="fa-IR"/>
        </w:rPr>
        <w:t>تیتر</w:t>
      </w:r>
      <w:r w:rsidRPr="001000CF">
        <w:rPr>
          <w:rFonts w:ascii="Calibri" w:eastAsia="Calibri" w:hAnsi="Calibri" w:cs="B Nazanin"/>
          <w:b/>
          <w:bCs/>
          <w:color w:val="000000" w:themeColor="text1"/>
          <w:sz w:val="24"/>
          <w:szCs w:val="24"/>
          <w:rtl/>
          <w:lang w:bidi="fa-IR"/>
        </w:rPr>
        <w:t xml:space="preserve"> </w:t>
      </w:r>
      <w:r w:rsidRPr="001000CF">
        <w:rPr>
          <w:rFonts w:ascii="Calibri" w:eastAsia="Calibri" w:hAnsi="Calibri" w:cs="B Nazanin" w:hint="cs"/>
          <w:b/>
          <w:bCs/>
          <w:color w:val="000000" w:themeColor="text1"/>
          <w:sz w:val="24"/>
          <w:szCs w:val="24"/>
          <w:rtl/>
          <w:lang w:bidi="fa-IR"/>
        </w:rPr>
        <w:t>های</w:t>
      </w:r>
      <w:r w:rsidRPr="001000CF">
        <w:rPr>
          <w:rFonts w:ascii="Calibri" w:eastAsia="Calibri" w:hAnsi="Calibri" w:cs="B Nazanin"/>
          <w:b/>
          <w:bCs/>
          <w:color w:val="000000" w:themeColor="text1"/>
          <w:sz w:val="24"/>
          <w:szCs w:val="24"/>
          <w:rtl/>
          <w:lang w:bidi="fa-IR"/>
        </w:rPr>
        <w:t xml:space="preserve"> </w:t>
      </w:r>
      <w:r w:rsidRPr="001000CF">
        <w:rPr>
          <w:rFonts w:ascii="Calibri" w:eastAsia="Calibri" w:hAnsi="Calibri" w:cs="B Nazanin" w:hint="cs"/>
          <w:b/>
          <w:bCs/>
          <w:color w:val="000000" w:themeColor="text1"/>
          <w:sz w:val="24"/>
          <w:szCs w:val="24"/>
          <w:rtl/>
          <w:lang w:bidi="fa-IR"/>
        </w:rPr>
        <w:t>فرعی</w:t>
      </w:r>
      <w:r w:rsidRPr="001000CF">
        <w:rPr>
          <w:rFonts w:ascii="Calibri" w:eastAsia="Calibri" w:hAnsi="Calibri" w:cs="B Nazanin"/>
          <w:b/>
          <w:bCs/>
          <w:color w:val="000000" w:themeColor="text1"/>
          <w:sz w:val="24"/>
          <w:szCs w:val="24"/>
          <w:rtl/>
          <w:lang w:bidi="fa-IR"/>
        </w:rPr>
        <w:t xml:space="preserve"> </w:t>
      </w:r>
      <w:r w:rsidRPr="001000CF">
        <w:rPr>
          <w:rFonts w:ascii="Calibri" w:eastAsia="Calibri" w:hAnsi="Calibri" w:cs="B Nazanin" w:hint="cs"/>
          <w:b/>
          <w:bCs/>
          <w:color w:val="000000" w:themeColor="text1"/>
          <w:sz w:val="24"/>
          <w:szCs w:val="24"/>
          <w:rtl/>
          <w:lang w:bidi="fa-IR"/>
        </w:rPr>
        <w:t>و</w:t>
      </w:r>
      <w:r w:rsidRPr="001000CF">
        <w:rPr>
          <w:rFonts w:ascii="Calibri" w:eastAsia="Calibri" w:hAnsi="Calibri" w:cs="B Nazanin"/>
          <w:b/>
          <w:bCs/>
          <w:color w:val="000000" w:themeColor="text1"/>
          <w:sz w:val="24"/>
          <w:szCs w:val="24"/>
          <w:rtl/>
          <w:lang w:bidi="fa-IR"/>
        </w:rPr>
        <w:t xml:space="preserve"> </w:t>
      </w:r>
      <w:r w:rsidRPr="001000CF">
        <w:rPr>
          <w:rFonts w:ascii="Calibri" w:eastAsia="Calibri" w:hAnsi="Calibri" w:cs="B Nazanin" w:hint="cs"/>
          <w:b/>
          <w:bCs/>
          <w:color w:val="000000" w:themeColor="text1"/>
          <w:sz w:val="24"/>
          <w:szCs w:val="24"/>
          <w:rtl/>
          <w:lang w:bidi="fa-IR"/>
        </w:rPr>
        <w:t>متن</w:t>
      </w:r>
      <w:r w:rsidRPr="001000CF">
        <w:rPr>
          <w:rFonts w:ascii="Calibri" w:eastAsia="Calibri" w:hAnsi="Calibri" w:cs="B Nazanin"/>
          <w:b/>
          <w:bCs/>
          <w:color w:val="000000" w:themeColor="text1"/>
          <w:sz w:val="24"/>
          <w:szCs w:val="24"/>
          <w:rtl/>
          <w:lang w:bidi="fa-IR"/>
        </w:rPr>
        <w:t xml:space="preserve"> </w:t>
      </w:r>
      <w:r w:rsidRPr="001000CF">
        <w:rPr>
          <w:rFonts w:ascii="Calibri" w:eastAsia="Calibri" w:hAnsi="Calibri" w:cs="B Nazanin" w:hint="cs"/>
          <w:b/>
          <w:bCs/>
          <w:color w:val="000000" w:themeColor="text1"/>
          <w:sz w:val="24"/>
          <w:szCs w:val="24"/>
          <w:rtl/>
          <w:lang w:bidi="fa-IR"/>
        </w:rPr>
        <w:t>اصلی</w:t>
      </w:r>
      <w:r w:rsidRPr="001000CF">
        <w:rPr>
          <w:rFonts w:ascii="Calibri" w:eastAsia="Calibri" w:hAnsi="Calibri" w:cs="B Nazanin"/>
          <w:b/>
          <w:bCs/>
          <w:color w:val="000000" w:themeColor="text1"/>
          <w:sz w:val="24"/>
          <w:szCs w:val="24"/>
          <w:rtl/>
          <w:lang w:bidi="fa-IR"/>
        </w:rPr>
        <w:t xml:space="preserve"> </w:t>
      </w:r>
      <w:r w:rsidRPr="001000CF">
        <w:rPr>
          <w:rFonts w:ascii="Calibri" w:eastAsia="Calibri" w:hAnsi="Calibri" w:cs="B Nazanin" w:hint="cs"/>
          <w:b/>
          <w:bCs/>
          <w:color w:val="000000" w:themeColor="text1"/>
          <w:sz w:val="24"/>
          <w:szCs w:val="24"/>
          <w:rtl/>
          <w:lang w:bidi="fa-IR"/>
        </w:rPr>
        <w:t>وفرعی</w:t>
      </w:r>
      <w:r w:rsidRPr="001000CF">
        <w:rPr>
          <w:rFonts w:ascii="Calibri" w:eastAsia="Calibri" w:hAnsi="Calibri" w:cs="B Nazanin"/>
          <w:b/>
          <w:bCs/>
          <w:color w:val="000000" w:themeColor="text1"/>
          <w:sz w:val="24"/>
          <w:szCs w:val="24"/>
          <w:rtl/>
          <w:lang w:bidi="fa-IR"/>
        </w:rPr>
        <w:t xml:space="preserve"> </w:t>
      </w:r>
      <w:r w:rsidRPr="001000CF">
        <w:rPr>
          <w:rFonts w:ascii="Calibri" w:eastAsia="Calibri" w:hAnsi="Calibri" w:cs="B Nazanin" w:hint="cs"/>
          <w:b/>
          <w:bCs/>
          <w:color w:val="000000" w:themeColor="text1"/>
          <w:sz w:val="24"/>
          <w:szCs w:val="24"/>
          <w:rtl/>
          <w:lang w:bidi="fa-IR"/>
        </w:rPr>
        <w:t>تفاوت</w:t>
      </w:r>
      <w:r w:rsidRPr="001000CF">
        <w:rPr>
          <w:rFonts w:ascii="Calibri" w:eastAsia="Calibri" w:hAnsi="Calibri" w:cs="B Nazanin"/>
          <w:b/>
          <w:bCs/>
          <w:color w:val="000000" w:themeColor="text1"/>
          <w:sz w:val="24"/>
          <w:szCs w:val="24"/>
          <w:rtl/>
          <w:lang w:bidi="fa-IR"/>
        </w:rPr>
        <w:t xml:space="preserve"> </w:t>
      </w:r>
      <w:r w:rsidRPr="001000CF">
        <w:rPr>
          <w:rFonts w:ascii="Calibri" w:eastAsia="Calibri" w:hAnsi="Calibri" w:cs="B Nazanin" w:hint="cs"/>
          <w:b/>
          <w:bCs/>
          <w:color w:val="000000" w:themeColor="text1"/>
          <w:sz w:val="24"/>
          <w:szCs w:val="24"/>
          <w:rtl/>
          <w:lang w:bidi="fa-IR"/>
        </w:rPr>
        <w:t>ایجاد</w:t>
      </w:r>
      <w:r w:rsidRPr="001000CF">
        <w:rPr>
          <w:rFonts w:ascii="Calibri" w:eastAsia="Calibri" w:hAnsi="Calibri" w:cs="B Nazanin"/>
          <w:b/>
          <w:bCs/>
          <w:color w:val="000000" w:themeColor="text1"/>
          <w:sz w:val="24"/>
          <w:szCs w:val="24"/>
          <w:rtl/>
          <w:lang w:bidi="fa-IR"/>
        </w:rPr>
        <w:t xml:space="preserve"> </w:t>
      </w:r>
      <w:r w:rsidRPr="001000CF">
        <w:rPr>
          <w:rFonts w:ascii="Calibri" w:eastAsia="Calibri" w:hAnsi="Calibri" w:cs="B Nazanin" w:hint="cs"/>
          <w:b/>
          <w:bCs/>
          <w:color w:val="000000" w:themeColor="text1"/>
          <w:sz w:val="24"/>
          <w:szCs w:val="24"/>
          <w:rtl/>
          <w:lang w:bidi="fa-IR"/>
        </w:rPr>
        <w:t>کرد</w:t>
      </w:r>
      <w:r>
        <w:rPr>
          <w:rFonts w:ascii="Calibri" w:eastAsia="Calibri" w:hAnsi="Calibri" w:cs="B Nazanin" w:hint="cs"/>
          <w:b/>
          <w:bCs/>
          <w:color w:val="000000" w:themeColor="text1"/>
          <w:sz w:val="24"/>
          <w:szCs w:val="24"/>
          <w:rtl/>
          <w:lang w:bidi="fa-IR"/>
        </w:rPr>
        <w:t>.</w:t>
      </w:r>
    </w:p>
    <w:p w:rsidR="00A463F3" w:rsidRPr="00B61106" w:rsidRDefault="00DA7276" w:rsidP="00DA7276">
      <w:pPr>
        <w:bidi/>
        <w:jc w:val="center"/>
        <w:rPr>
          <w:rFonts w:ascii="IRANSans" w:hAnsi="IRANSans" w:cs="B Nazanin"/>
          <w:b/>
          <w:bCs/>
          <w:color w:val="000000" w:themeColor="text1"/>
          <w:sz w:val="24"/>
          <w:szCs w:val="24"/>
          <w:shd w:val="clear" w:color="auto" w:fill="FFFFFF"/>
          <w:rtl/>
        </w:rPr>
      </w:pPr>
      <w:r>
        <w:rPr>
          <w:noProof/>
        </w:rPr>
        <w:drawing>
          <wp:inline distT="0" distB="0" distL="0" distR="0" wp14:anchorId="6FD5A432" wp14:editId="1F621A0C">
            <wp:extent cx="4791808" cy="221058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04596" cy="2216479"/>
                    </a:xfrm>
                    <a:prstGeom prst="rect">
                      <a:avLst/>
                    </a:prstGeom>
                  </pic:spPr>
                </pic:pic>
              </a:graphicData>
            </a:graphic>
          </wp:inline>
        </w:drawing>
      </w:r>
    </w:p>
    <w:p w:rsidR="00383172" w:rsidRDefault="00DA7276" w:rsidP="00DA7276">
      <w:pPr>
        <w:bidi/>
        <w:jc w:val="center"/>
        <w:rPr>
          <w:rFonts w:ascii="Calibri" w:eastAsia="Calibri" w:hAnsi="Calibri" w:cs="B Nazanin"/>
          <w:b/>
          <w:bCs/>
          <w:color w:val="000000" w:themeColor="text1"/>
          <w:sz w:val="24"/>
          <w:szCs w:val="24"/>
          <w:rtl/>
          <w:lang w:bidi="fa-IR"/>
        </w:rPr>
      </w:pPr>
      <w:r>
        <w:rPr>
          <w:noProof/>
        </w:rPr>
        <w:drawing>
          <wp:inline distT="0" distB="0" distL="0" distR="0" wp14:anchorId="18ADF3CD" wp14:editId="1C632236">
            <wp:extent cx="4061362" cy="257132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90585" cy="2589831"/>
                    </a:xfrm>
                    <a:prstGeom prst="rect">
                      <a:avLst/>
                    </a:prstGeom>
                  </pic:spPr>
                </pic:pic>
              </a:graphicData>
            </a:graphic>
          </wp:inline>
        </w:drawing>
      </w:r>
      <w:r>
        <w:rPr>
          <w:rFonts w:ascii="Calibri" w:eastAsia="Calibri" w:hAnsi="Calibri" w:cs="B Nazanin" w:hint="cs"/>
          <w:b/>
          <w:bCs/>
          <w:color w:val="000000" w:themeColor="text1"/>
          <w:sz w:val="24"/>
          <w:szCs w:val="24"/>
          <w:rtl/>
          <w:lang w:bidi="fa-IR"/>
        </w:rPr>
        <w:t xml:space="preserve">                                                                          </w:t>
      </w:r>
    </w:p>
    <w:p w:rsidR="00DA7276" w:rsidRPr="00DA7276" w:rsidRDefault="00DA7276" w:rsidP="00DA7276">
      <w:pPr>
        <w:bidi/>
        <w:jc w:val="both"/>
        <w:rPr>
          <w:rFonts w:ascii="Calibri" w:eastAsia="Calibri" w:hAnsi="Calibri" w:cs="B Nazanin"/>
          <w:b/>
          <w:bCs/>
          <w:color w:val="000000" w:themeColor="text1"/>
          <w:sz w:val="24"/>
          <w:szCs w:val="24"/>
          <w:rtl/>
          <w:lang w:bidi="fa-IR"/>
        </w:rPr>
      </w:pPr>
      <w:r w:rsidRPr="00DA7276">
        <w:rPr>
          <w:rFonts w:ascii="Calibri" w:eastAsia="Calibri" w:hAnsi="Calibri" w:cs="B Nazanin" w:hint="cs"/>
          <w:b/>
          <w:bCs/>
          <w:color w:val="000000" w:themeColor="text1"/>
          <w:sz w:val="24"/>
          <w:szCs w:val="24"/>
          <w:rtl/>
          <w:lang w:bidi="fa-IR"/>
        </w:rPr>
        <w:t>سلسله</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مراتب</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اطلاع</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رسانی</w:t>
      </w:r>
      <w:r>
        <w:rPr>
          <w:rFonts w:ascii="Calibri" w:eastAsia="Calibri" w:hAnsi="Calibri" w:cs="B Nazanin" w:hint="cs"/>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در</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متن</w:t>
      </w:r>
      <w:r w:rsidRPr="00DA7276">
        <w:rPr>
          <w:rFonts w:ascii="Calibri" w:eastAsia="Calibri" w:hAnsi="Calibri" w:cs="B Nazanin"/>
          <w:b/>
          <w:bCs/>
          <w:color w:val="000000" w:themeColor="text1"/>
          <w:sz w:val="24"/>
          <w:szCs w:val="24"/>
          <w:lang w:bidi="fa-IR"/>
        </w:rPr>
        <w:t>:</w:t>
      </w:r>
    </w:p>
    <w:p w:rsidR="00DA7276" w:rsidRPr="00DA7276" w:rsidRDefault="00DA7276" w:rsidP="00DA7276">
      <w:pPr>
        <w:bidi/>
        <w:rPr>
          <w:rFonts w:ascii="Calibri" w:eastAsia="Calibri" w:hAnsi="Calibri" w:cs="B Nazanin"/>
          <w:b/>
          <w:bCs/>
          <w:color w:val="000000" w:themeColor="text1"/>
          <w:sz w:val="24"/>
          <w:szCs w:val="24"/>
          <w:rtl/>
          <w:lang w:bidi="fa-IR"/>
        </w:rPr>
      </w:pPr>
      <w:r w:rsidRPr="00DA7276">
        <w:rPr>
          <w:rFonts w:ascii="Calibri" w:eastAsia="Calibri" w:hAnsi="Calibri" w:cs="B Nazanin"/>
          <w:b/>
          <w:bCs/>
          <w:color w:val="000000" w:themeColor="text1"/>
          <w:sz w:val="24"/>
          <w:szCs w:val="24"/>
          <w:lang w:bidi="fa-IR"/>
        </w:rPr>
        <w:t xml:space="preserve"> </w:t>
      </w:r>
      <w:r>
        <w:rPr>
          <w:rFonts w:ascii="Calibri" w:eastAsia="Calibri" w:hAnsi="Calibri" w:cs="B Nazanin" w:hint="cs"/>
          <w:b/>
          <w:bCs/>
          <w:color w:val="000000" w:themeColor="text1"/>
          <w:sz w:val="24"/>
          <w:szCs w:val="24"/>
          <w:rtl/>
          <w:lang w:bidi="fa-IR"/>
        </w:rPr>
        <w:t xml:space="preserve">از طریق </w:t>
      </w:r>
      <w:r w:rsidRPr="00DA7276">
        <w:rPr>
          <w:rFonts w:ascii="Calibri" w:eastAsia="Calibri" w:hAnsi="Calibri" w:cs="B Nazanin" w:hint="cs"/>
          <w:b/>
          <w:bCs/>
          <w:color w:val="000000" w:themeColor="text1"/>
          <w:sz w:val="24"/>
          <w:szCs w:val="24"/>
          <w:rtl/>
          <w:lang w:bidi="fa-IR"/>
        </w:rPr>
        <w:t>تعیین</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حروف</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مشخص</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کردن</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تیرگی</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ها</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و</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روشنایی</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ها</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در</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یک</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متن</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بر</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اساس</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راحتی</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خواندن</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و</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زیبایی</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صفحه</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انجام</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می</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شود</w:t>
      </w:r>
      <w:r w:rsidRPr="00DA7276">
        <w:rPr>
          <w:rFonts w:ascii="Calibri" w:eastAsia="Calibri" w:hAnsi="Calibri" w:cs="B Nazanin"/>
          <w:b/>
          <w:bCs/>
          <w:color w:val="000000" w:themeColor="text1"/>
          <w:sz w:val="24"/>
          <w:szCs w:val="24"/>
          <w:rtl/>
          <w:lang w:bidi="fa-IR"/>
        </w:rPr>
        <w:t>.</w:t>
      </w:r>
      <w:r>
        <w:rPr>
          <w:rFonts w:ascii="Calibri" w:eastAsia="Calibri" w:hAnsi="Calibri" w:cs="B Nazanin" w:hint="cs"/>
          <w:b/>
          <w:bCs/>
          <w:color w:val="000000" w:themeColor="text1"/>
          <w:sz w:val="24"/>
          <w:szCs w:val="24"/>
          <w:rtl/>
          <w:lang w:bidi="fa-IR"/>
        </w:rPr>
        <w:t xml:space="preserve">                                                                                                                                                                                                       </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این</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تعیین</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حروف</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با</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اندازه</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سطر</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رابطه</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مستقیم</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دا</w:t>
      </w:r>
      <w:r>
        <w:rPr>
          <w:rFonts w:ascii="Calibri" w:eastAsia="Calibri" w:hAnsi="Calibri" w:cs="B Nazanin" w:hint="cs"/>
          <w:b/>
          <w:bCs/>
          <w:color w:val="000000" w:themeColor="text1"/>
          <w:sz w:val="24"/>
          <w:szCs w:val="24"/>
          <w:rtl/>
          <w:lang w:bidi="fa-IR"/>
        </w:rPr>
        <w:t>رد</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با</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موضوع</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مثلا</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موضوع</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خبری</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یا</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موضوع</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حادثه</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ای</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یا</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هنر</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ی</w:t>
      </w:r>
      <w:r w:rsidRPr="00DA7276">
        <w:rPr>
          <w:rFonts w:ascii="Calibri" w:eastAsia="Calibri" w:hAnsi="Calibri" w:cs="B Nazanin"/>
          <w:b/>
          <w:bCs/>
          <w:color w:val="000000" w:themeColor="text1"/>
          <w:sz w:val="24"/>
          <w:szCs w:val="24"/>
          <w:rtl/>
          <w:lang w:bidi="fa-IR"/>
        </w:rPr>
        <w:t xml:space="preserve">                                                                                                                                                                                                </w:t>
      </w:r>
      <w:r>
        <w:rPr>
          <w:rFonts w:ascii="Calibri" w:eastAsia="Calibri" w:hAnsi="Calibri" w:cs="B Nazanin" w:hint="cs"/>
          <w:b/>
          <w:bCs/>
          <w:color w:val="000000" w:themeColor="text1"/>
          <w:sz w:val="24"/>
          <w:szCs w:val="24"/>
          <w:rtl/>
          <w:lang w:bidi="fa-IR"/>
        </w:rPr>
        <w:t xml:space="preserve">       </w:t>
      </w:r>
      <w:r w:rsidRPr="00DA7276">
        <w:rPr>
          <w:rFonts w:ascii="Calibri" w:eastAsia="Calibri" w:hAnsi="Calibri" w:cs="B Nazanin"/>
          <w:b/>
          <w:bCs/>
          <w:color w:val="000000" w:themeColor="text1"/>
          <w:sz w:val="24"/>
          <w:szCs w:val="24"/>
          <w:rtl/>
          <w:lang w:bidi="fa-IR"/>
        </w:rPr>
        <w:t xml:space="preserve">    </w:t>
      </w:r>
      <w:r>
        <w:rPr>
          <w:rFonts w:ascii="Calibri" w:eastAsia="Calibri" w:hAnsi="Calibri" w:cs="B Nazanin" w:hint="cs"/>
          <w:b/>
          <w:bCs/>
          <w:color w:val="000000" w:themeColor="text1"/>
          <w:sz w:val="24"/>
          <w:szCs w:val="24"/>
          <w:rtl/>
          <w:lang w:bidi="fa-IR"/>
        </w:rPr>
        <w:t xml:space="preserve">    </w:t>
      </w:r>
      <w:r w:rsidRPr="00DA7276">
        <w:rPr>
          <w:rFonts w:ascii="Calibri" w:eastAsia="Calibri" w:hAnsi="Calibri" w:cs="B Nazanin"/>
          <w:b/>
          <w:bCs/>
          <w:color w:val="000000" w:themeColor="text1"/>
          <w:sz w:val="24"/>
          <w:szCs w:val="24"/>
          <w:rtl/>
          <w:lang w:bidi="fa-IR"/>
        </w:rPr>
        <w:t xml:space="preserve"> </w:t>
      </w:r>
      <w:r>
        <w:rPr>
          <w:rFonts w:ascii="Calibri" w:eastAsia="Calibri" w:hAnsi="Calibri" w:cs="B Nazanin" w:hint="cs"/>
          <w:b/>
          <w:bCs/>
          <w:color w:val="000000" w:themeColor="text1"/>
          <w:sz w:val="24"/>
          <w:szCs w:val="24"/>
          <w:rtl/>
          <w:lang w:bidi="fa-IR"/>
        </w:rPr>
        <w:t xml:space="preserve">   </w:t>
      </w:r>
      <w:r w:rsidRPr="00DA7276">
        <w:rPr>
          <w:rFonts w:ascii="Calibri" w:eastAsia="Calibri" w:hAnsi="Calibri" w:cs="B Nazanin"/>
          <w:b/>
          <w:bCs/>
          <w:color w:val="000000" w:themeColor="text1"/>
          <w:sz w:val="24"/>
          <w:szCs w:val="24"/>
          <w:rtl/>
          <w:lang w:bidi="fa-IR"/>
        </w:rPr>
        <w:t xml:space="preserve"> </w:t>
      </w:r>
      <w:r>
        <w:rPr>
          <w:rFonts w:ascii="Calibri" w:eastAsia="Calibri" w:hAnsi="Calibri" w:cs="B Nazanin" w:hint="cs"/>
          <w:b/>
          <w:bCs/>
          <w:color w:val="000000" w:themeColor="text1"/>
          <w:sz w:val="24"/>
          <w:szCs w:val="24"/>
          <w:rtl/>
          <w:lang w:bidi="fa-IR"/>
        </w:rPr>
        <w:t xml:space="preserve">بولد بودن یا </w:t>
      </w:r>
      <w:r w:rsidRPr="00DA7276">
        <w:rPr>
          <w:rFonts w:ascii="Calibri" w:eastAsia="Calibri" w:hAnsi="Calibri" w:cs="B Nazanin" w:hint="cs"/>
          <w:b/>
          <w:bCs/>
          <w:color w:val="000000" w:themeColor="text1"/>
          <w:sz w:val="24"/>
          <w:szCs w:val="24"/>
          <w:rtl/>
          <w:lang w:bidi="fa-IR"/>
        </w:rPr>
        <w:t>نازک</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بودن</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حروف</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به</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نوعی</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ایجاد</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بافتی</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از</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حروف</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که</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دارای</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تیرگی</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و</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روشنایی</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است</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و</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اهمیت</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هر</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بخش</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را</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مشخص</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می</w:t>
      </w:r>
      <w:r w:rsidRPr="00DA7276">
        <w:rPr>
          <w:rFonts w:ascii="Calibri" w:eastAsia="Calibri" w:hAnsi="Calibri" w:cs="B Nazanin"/>
          <w:b/>
          <w:bCs/>
          <w:color w:val="000000" w:themeColor="text1"/>
          <w:sz w:val="24"/>
          <w:szCs w:val="24"/>
          <w:rtl/>
          <w:lang w:bidi="fa-IR"/>
        </w:rPr>
        <w:t xml:space="preserve"> </w:t>
      </w:r>
      <w:r w:rsidRPr="00DA7276">
        <w:rPr>
          <w:rFonts w:ascii="Calibri" w:eastAsia="Calibri" w:hAnsi="Calibri" w:cs="B Nazanin" w:hint="cs"/>
          <w:b/>
          <w:bCs/>
          <w:color w:val="000000" w:themeColor="text1"/>
          <w:sz w:val="24"/>
          <w:szCs w:val="24"/>
          <w:rtl/>
          <w:lang w:bidi="fa-IR"/>
        </w:rPr>
        <w:t>کند</w:t>
      </w:r>
      <w:r w:rsidRPr="00DA7276">
        <w:rPr>
          <w:rFonts w:ascii="Calibri" w:eastAsia="Calibri" w:hAnsi="Calibri" w:cs="B Nazanin"/>
          <w:b/>
          <w:bCs/>
          <w:color w:val="000000" w:themeColor="text1"/>
          <w:sz w:val="24"/>
          <w:szCs w:val="24"/>
          <w:lang w:bidi="fa-IR"/>
        </w:rPr>
        <w:t>.</w:t>
      </w:r>
    </w:p>
    <w:p w:rsidR="00DA7276" w:rsidRPr="00DA7276" w:rsidRDefault="002D4473" w:rsidP="00DA7276">
      <w:pPr>
        <w:bidi/>
        <w:jc w:val="both"/>
        <w:rPr>
          <w:rFonts w:ascii="Calibri" w:eastAsia="Calibri" w:hAnsi="Calibri" w:cs="B Nazanin"/>
          <w:b/>
          <w:bCs/>
          <w:color w:val="000000" w:themeColor="text1"/>
          <w:sz w:val="24"/>
          <w:szCs w:val="24"/>
          <w:rtl/>
          <w:lang w:bidi="fa-IR"/>
        </w:rPr>
      </w:pPr>
      <w:r>
        <w:rPr>
          <w:noProof/>
        </w:rPr>
        <w:drawing>
          <wp:anchor distT="0" distB="0" distL="114300" distR="114300" simplePos="0" relativeHeight="251658240" behindDoc="0" locked="0" layoutInCell="1" allowOverlap="1" wp14:anchorId="3FCC9160" wp14:editId="25F1E405">
            <wp:simplePos x="0" y="0"/>
            <wp:positionH relativeFrom="margin">
              <wp:align>center</wp:align>
            </wp:positionH>
            <wp:positionV relativeFrom="page">
              <wp:posOffset>5901201</wp:posOffset>
            </wp:positionV>
            <wp:extent cx="3841750" cy="1894840"/>
            <wp:effectExtent l="0" t="0" r="635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841750" cy="1894840"/>
                    </a:xfrm>
                    <a:prstGeom prst="rect">
                      <a:avLst/>
                    </a:prstGeom>
                  </pic:spPr>
                </pic:pic>
              </a:graphicData>
            </a:graphic>
          </wp:anchor>
        </w:drawing>
      </w:r>
      <w:r w:rsidR="00DA7276" w:rsidRPr="00DA7276">
        <w:rPr>
          <w:rFonts w:ascii="Calibri" w:eastAsia="Calibri" w:hAnsi="Calibri" w:cs="B Nazanin" w:hint="cs"/>
          <w:b/>
          <w:bCs/>
          <w:color w:val="000000" w:themeColor="text1"/>
          <w:sz w:val="24"/>
          <w:szCs w:val="24"/>
          <w:rtl/>
          <w:lang w:bidi="fa-IR"/>
        </w:rPr>
        <w:t>سر</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فصل</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Sakkal Majalla" w:eastAsia="Calibri" w:hAnsi="Sakkal Majalla" w:cs="Sakkal Majalla" w:hint="cs"/>
          <w:b/>
          <w:bCs/>
          <w:color w:val="000000" w:themeColor="text1"/>
          <w:sz w:val="24"/>
          <w:szCs w:val="24"/>
          <w:rtl/>
          <w:lang w:bidi="fa-IR"/>
        </w:rPr>
        <w:t>–</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بخش</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های</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اصلی</w:t>
      </w:r>
      <w:r w:rsidR="00DA7276" w:rsidRPr="00DA7276">
        <w:rPr>
          <w:rFonts w:ascii="Calibri" w:eastAsia="Calibri" w:hAnsi="Calibri" w:cs="B Nazanin"/>
          <w:b/>
          <w:bCs/>
          <w:color w:val="000000" w:themeColor="text1"/>
          <w:sz w:val="24"/>
          <w:szCs w:val="24"/>
          <w:rtl/>
          <w:lang w:bidi="fa-IR"/>
        </w:rPr>
        <w:t xml:space="preserve"> - </w:t>
      </w:r>
      <w:r w:rsidR="00DA7276" w:rsidRPr="00DA7276">
        <w:rPr>
          <w:rFonts w:ascii="Calibri" w:eastAsia="Calibri" w:hAnsi="Calibri" w:cs="B Nazanin" w:hint="cs"/>
          <w:b/>
          <w:bCs/>
          <w:color w:val="000000" w:themeColor="text1"/>
          <w:sz w:val="24"/>
          <w:szCs w:val="24"/>
          <w:rtl/>
          <w:lang w:bidi="fa-IR"/>
        </w:rPr>
        <w:t>تیتر</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اصلی</w:t>
      </w:r>
      <w:r w:rsidR="00DA7276" w:rsidRPr="00DA7276">
        <w:rPr>
          <w:rFonts w:ascii="Calibri" w:eastAsia="Calibri" w:hAnsi="Calibri" w:cs="B Nazanin"/>
          <w:b/>
          <w:bCs/>
          <w:color w:val="000000" w:themeColor="text1"/>
          <w:sz w:val="24"/>
          <w:szCs w:val="24"/>
          <w:rtl/>
          <w:lang w:bidi="fa-IR"/>
        </w:rPr>
        <w:t xml:space="preserve">- </w:t>
      </w:r>
      <w:r w:rsidR="00CF1C05">
        <w:rPr>
          <w:rFonts w:ascii="Calibri" w:eastAsia="Calibri" w:hAnsi="Calibri" w:cs="B Nazanin" w:hint="cs"/>
          <w:b/>
          <w:bCs/>
          <w:color w:val="000000" w:themeColor="text1"/>
          <w:sz w:val="24"/>
          <w:szCs w:val="24"/>
          <w:rtl/>
          <w:lang w:bidi="fa-IR"/>
        </w:rPr>
        <w:t>سر</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تیتر</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تیتر</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های</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فرعی</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بالای</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تیتر</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زیر</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تیتر</w:t>
      </w:r>
      <w:r w:rsidR="00DA7276" w:rsidRPr="00DA7276">
        <w:rPr>
          <w:rFonts w:ascii="Calibri" w:eastAsia="Calibri" w:hAnsi="Calibri" w:cs="B Nazanin"/>
          <w:b/>
          <w:bCs/>
          <w:color w:val="000000" w:themeColor="text1"/>
          <w:sz w:val="24"/>
          <w:szCs w:val="24"/>
          <w:lang w:bidi="fa-IR"/>
        </w:rPr>
        <w:t xml:space="preserve"> </w:t>
      </w:r>
      <w:r w:rsidR="00CF1C05">
        <w:rPr>
          <w:rFonts w:ascii="Calibri" w:eastAsia="Calibri" w:hAnsi="Calibri" w:cs="B Nazanin" w:hint="cs"/>
          <w:b/>
          <w:bCs/>
          <w:color w:val="000000" w:themeColor="text1"/>
          <w:sz w:val="24"/>
          <w:szCs w:val="24"/>
          <w:rtl/>
          <w:lang w:bidi="fa-IR"/>
        </w:rPr>
        <w:t>باید متفاوت باشند.</w:t>
      </w:r>
    </w:p>
    <w:p w:rsidR="00647C89" w:rsidRDefault="002D4473" w:rsidP="002D4473">
      <w:pPr>
        <w:bidi/>
        <w:jc w:val="both"/>
        <w:rPr>
          <w:rFonts w:ascii="Calibri" w:eastAsia="Calibri" w:hAnsi="Calibri" w:cs="B Nazanin"/>
          <w:b/>
          <w:bCs/>
          <w:color w:val="000000" w:themeColor="text1"/>
          <w:sz w:val="24"/>
          <w:szCs w:val="24"/>
          <w:rtl/>
          <w:lang w:bidi="fa-IR"/>
        </w:rPr>
      </w:pPr>
      <w:r>
        <w:rPr>
          <w:rFonts w:ascii="Calibri" w:eastAsia="Calibri" w:hAnsi="Calibri" w:cs="B Nazanin" w:hint="cs"/>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در</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تصویر</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چگونگی</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قرار</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گرفتن</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تصاویر</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جهت</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تصویر</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زاویه</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دید</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تصویر</w:t>
      </w:r>
      <w:r w:rsidR="00DA7276" w:rsidRPr="00DA7276">
        <w:rPr>
          <w:rFonts w:ascii="Calibri" w:eastAsia="Calibri" w:hAnsi="Calibri" w:cs="B Nazanin"/>
          <w:b/>
          <w:bCs/>
          <w:color w:val="000000" w:themeColor="text1"/>
          <w:sz w:val="24"/>
          <w:szCs w:val="24"/>
          <w:lang w:bidi="fa-IR"/>
        </w:rPr>
        <w:t xml:space="preserve">- </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اندازه</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تصویر</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پیوستن</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تصاویر</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Sakkal Majalla" w:eastAsia="Calibri" w:hAnsi="Sakkal Majalla" w:cs="Sakkal Majalla" w:hint="cs"/>
          <w:b/>
          <w:bCs/>
          <w:color w:val="000000" w:themeColor="text1"/>
          <w:sz w:val="24"/>
          <w:szCs w:val="24"/>
          <w:rtl/>
          <w:lang w:bidi="fa-IR"/>
        </w:rPr>
        <w:t>–</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باکس</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کردن</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تصویر</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Sakkal Majalla" w:eastAsia="Calibri" w:hAnsi="Sakkal Majalla" w:cs="Sakkal Majalla" w:hint="cs"/>
          <w:b/>
          <w:bCs/>
          <w:color w:val="000000" w:themeColor="text1"/>
          <w:sz w:val="24"/>
          <w:szCs w:val="24"/>
          <w:rtl/>
          <w:lang w:bidi="fa-IR"/>
        </w:rPr>
        <w:t>–</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باز</w:t>
      </w:r>
      <w:r w:rsidR="00DA7276" w:rsidRPr="00DA7276">
        <w:rPr>
          <w:rFonts w:ascii="Calibri" w:eastAsia="Calibri" w:hAnsi="Calibri" w:cs="B Nazanin"/>
          <w:b/>
          <w:bCs/>
          <w:color w:val="000000" w:themeColor="text1"/>
          <w:sz w:val="24"/>
          <w:szCs w:val="24"/>
          <w:rtl/>
          <w:lang w:bidi="fa-IR"/>
        </w:rPr>
        <w:t xml:space="preserve"> </w:t>
      </w:r>
      <w:r w:rsidR="00DA7276" w:rsidRPr="00DA7276">
        <w:rPr>
          <w:rFonts w:ascii="Calibri" w:eastAsia="Calibri" w:hAnsi="Calibri" w:cs="B Nazanin" w:hint="cs"/>
          <w:b/>
          <w:bCs/>
          <w:color w:val="000000" w:themeColor="text1"/>
          <w:sz w:val="24"/>
          <w:szCs w:val="24"/>
          <w:rtl/>
          <w:lang w:bidi="fa-IR"/>
        </w:rPr>
        <w:t>کردن</w:t>
      </w:r>
      <w:r w:rsidR="00DA7276" w:rsidRPr="00DA7276">
        <w:rPr>
          <w:rFonts w:ascii="Calibri" w:eastAsia="Calibri" w:hAnsi="Calibri" w:cs="B Nazanin"/>
          <w:b/>
          <w:bCs/>
          <w:color w:val="000000" w:themeColor="text1"/>
          <w:sz w:val="24"/>
          <w:szCs w:val="24"/>
          <w:rtl/>
          <w:lang w:bidi="fa-IR"/>
        </w:rPr>
        <w:t xml:space="preserve"> </w:t>
      </w:r>
      <w:r>
        <w:rPr>
          <w:rFonts w:ascii="Calibri" w:eastAsia="Calibri" w:hAnsi="Calibri" w:cs="B Nazanin" w:hint="cs"/>
          <w:b/>
          <w:bCs/>
          <w:color w:val="000000" w:themeColor="text1"/>
          <w:sz w:val="24"/>
          <w:szCs w:val="24"/>
          <w:rtl/>
          <w:lang w:bidi="fa-IR"/>
        </w:rPr>
        <w:t>تصویر</w:t>
      </w:r>
      <w:r w:rsidR="00326E3C" w:rsidRPr="00326E3C">
        <w:rPr>
          <w:rFonts w:ascii="Calibri" w:eastAsia="Calibri" w:hAnsi="Calibri" w:cs="B Nazanin"/>
          <w:b/>
          <w:bCs/>
          <w:color w:val="000000" w:themeColor="text1"/>
          <w:sz w:val="24"/>
          <w:szCs w:val="24"/>
          <w:rtl/>
          <w:lang w:bidi="fa-IR"/>
        </w:rPr>
        <w:t>.</w:t>
      </w:r>
      <w:r w:rsidRPr="002D4473">
        <w:rPr>
          <w:noProof/>
        </w:rPr>
        <w:t xml:space="preserve"> </w:t>
      </w:r>
    </w:p>
    <w:p w:rsidR="00647C89" w:rsidRDefault="00647C89" w:rsidP="00381E4A">
      <w:pPr>
        <w:bidi/>
        <w:jc w:val="both"/>
        <w:rPr>
          <w:rFonts w:ascii="Calibri" w:eastAsia="Calibri" w:hAnsi="Calibri" w:cs="B Nazanin"/>
          <w:b/>
          <w:bCs/>
          <w:color w:val="000000" w:themeColor="text1"/>
          <w:sz w:val="24"/>
          <w:szCs w:val="24"/>
          <w:rtl/>
          <w:lang w:bidi="fa-IR"/>
        </w:rPr>
      </w:pPr>
    </w:p>
    <w:p w:rsidR="00647C89" w:rsidRDefault="002D4473" w:rsidP="00381E4A">
      <w:pPr>
        <w:bidi/>
        <w:jc w:val="both"/>
        <w:rPr>
          <w:rFonts w:ascii="Calibri" w:eastAsia="Calibri" w:hAnsi="Calibri" w:cs="B Nazanin"/>
          <w:b/>
          <w:bCs/>
          <w:color w:val="000000" w:themeColor="text1"/>
          <w:sz w:val="24"/>
          <w:szCs w:val="24"/>
          <w:rtl/>
          <w:lang w:bidi="fa-IR"/>
        </w:rPr>
      </w:pPr>
      <w:r>
        <w:rPr>
          <w:noProof/>
        </w:rPr>
        <w:drawing>
          <wp:anchor distT="0" distB="0" distL="114300" distR="114300" simplePos="0" relativeHeight="251660288" behindDoc="0" locked="0" layoutInCell="1" allowOverlap="1" wp14:anchorId="7228ED76" wp14:editId="272AC8E5">
            <wp:simplePos x="0" y="0"/>
            <wp:positionH relativeFrom="margin">
              <wp:posOffset>1046236</wp:posOffset>
            </wp:positionH>
            <wp:positionV relativeFrom="paragraph">
              <wp:posOffset>-457200</wp:posOffset>
            </wp:positionV>
            <wp:extent cx="3978910" cy="190563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978910" cy="1905635"/>
                    </a:xfrm>
                    <a:prstGeom prst="rect">
                      <a:avLst/>
                    </a:prstGeom>
                  </pic:spPr>
                </pic:pic>
              </a:graphicData>
            </a:graphic>
          </wp:anchor>
        </w:drawing>
      </w:r>
    </w:p>
    <w:p w:rsidR="0035107B" w:rsidRPr="00B61106" w:rsidRDefault="002D4473" w:rsidP="00381E4A">
      <w:pPr>
        <w:bidi/>
        <w:jc w:val="both"/>
        <w:rPr>
          <w:rFonts w:ascii="Calibri" w:eastAsia="Calibri" w:hAnsi="Calibri" w:cs="B Nazanin"/>
          <w:b/>
          <w:bCs/>
          <w:color w:val="000000" w:themeColor="text1"/>
          <w:sz w:val="24"/>
          <w:szCs w:val="24"/>
          <w:rtl/>
          <w:lang w:bidi="fa-IR"/>
        </w:rPr>
      </w:pPr>
      <w:r>
        <w:rPr>
          <w:rFonts w:hint="cs"/>
          <w:noProof/>
          <w:rtl/>
        </w:rPr>
        <w:t xml:space="preserve">   </w:t>
      </w:r>
    </w:p>
    <w:p w:rsidR="00B61106" w:rsidRPr="00B61106" w:rsidRDefault="00B12C79" w:rsidP="00381E4A">
      <w:pPr>
        <w:bidi/>
        <w:jc w:val="both"/>
        <w:rPr>
          <w:rFonts w:cs="B Nazanin"/>
          <w:b/>
          <w:bCs/>
          <w:color w:val="000000" w:themeColor="text1"/>
          <w:sz w:val="24"/>
          <w:szCs w:val="24"/>
          <w:rtl/>
          <w:lang w:bidi="fa-IR"/>
        </w:rPr>
      </w:pPr>
      <w:r>
        <w:rPr>
          <w:rFonts w:cs="B Nazanin" w:hint="cs"/>
          <w:b/>
          <w:bCs/>
          <w:color w:val="000000" w:themeColor="text1"/>
          <w:sz w:val="24"/>
          <w:szCs w:val="24"/>
          <w:rtl/>
          <w:lang w:bidi="fa-IR"/>
        </w:rPr>
        <w:t xml:space="preserve">   </w:t>
      </w:r>
    </w:p>
    <w:p w:rsidR="00CF1C05" w:rsidRPr="00CF1C05" w:rsidRDefault="00843FD4" w:rsidP="00CF1C05">
      <w:pPr>
        <w:bidi/>
        <w:rPr>
          <w:rFonts w:cs="B Nazanin"/>
          <w:b/>
          <w:bCs/>
          <w:lang w:bidi="fa-IR"/>
        </w:rPr>
      </w:pPr>
      <w:r>
        <w:rPr>
          <w:noProof/>
        </w:rPr>
        <w:drawing>
          <wp:anchor distT="0" distB="0" distL="114300" distR="114300" simplePos="0" relativeHeight="251661312" behindDoc="0" locked="0" layoutInCell="1" allowOverlap="1" wp14:anchorId="694B14DD" wp14:editId="006C46B1">
            <wp:simplePos x="0" y="0"/>
            <wp:positionH relativeFrom="column">
              <wp:posOffset>1221349</wp:posOffset>
            </wp:positionH>
            <wp:positionV relativeFrom="paragraph">
              <wp:posOffset>2756145</wp:posOffset>
            </wp:positionV>
            <wp:extent cx="3736340" cy="1748790"/>
            <wp:effectExtent l="0" t="0" r="0" b="381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736340" cy="1748790"/>
                    </a:xfrm>
                    <a:prstGeom prst="rect">
                      <a:avLst/>
                    </a:prstGeom>
                  </pic:spPr>
                </pic:pic>
              </a:graphicData>
            </a:graphic>
            <wp14:sizeRelH relativeFrom="page">
              <wp14:pctWidth>0</wp14:pctWidth>
            </wp14:sizeRelH>
            <wp14:sizeRelV relativeFrom="page">
              <wp14:pctHeight>0</wp14:pctHeight>
            </wp14:sizeRelV>
          </wp:anchor>
        </w:drawing>
      </w:r>
      <w:r w:rsidR="002D4473">
        <w:rPr>
          <w:noProof/>
        </w:rPr>
        <w:drawing>
          <wp:inline distT="0" distB="0" distL="0" distR="0" wp14:anchorId="6D7BCD91" wp14:editId="418A3274">
            <wp:extent cx="5943600" cy="18834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883410"/>
                    </a:xfrm>
                    <a:prstGeom prst="rect">
                      <a:avLst/>
                    </a:prstGeom>
                  </pic:spPr>
                </pic:pic>
              </a:graphicData>
            </a:graphic>
          </wp:inline>
        </w:drawing>
      </w:r>
      <w:r w:rsidR="00647C89">
        <w:rPr>
          <w:rFonts w:cs="B Nazanin" w:hint="cs"/>
          <w:b/>
          <w:bCs/>
          <w:sz w:val="24"/>
          <w:szCs w:val="24"/>
          <w:rtl/>
          <w:lang w:bidi="fa-IR"/>
        </w:rPr>
        <w:t xml:space="preserve">سپس </w:t>
      </w:r>
      <w:r w:rsidR="00B12C79">
        <w:rPr>
          <w:rFonts w:cs="B Nazanin" w:hint="cs"/>
          <w:b/>
          <w:bCs/>
          <w:sz w:val="24"/>
          <w:szCs w:val="24"/>
          <w:rtl/>
          <w:lang w:bidi="fa-IR"/>
        </w:rPr>
        <w:t>استاد چند تمرین که از دانشجویان خود در طول ترم انجام آن را میخواهند برای رسیدن به اصول هدایت درست بصری از طریق نوشتار و تصویررا نمایش دادند، انواع هدایت بصری به شرح زیر است:   (هدایت بصری افقی،  عمودی،  متقاطع ،  دایره ای،متمرکز،مورب،حلزونی</w:t>
      </w:r>
      <w:r w:rsidR="006253BB">
        <w:rPr>
          <w:rFonts w:cs="B Nazanin"/>
          <w:b/>
          <w:bCs/>
          <w:sz w:val="24"/>
          <w:szCs w:val="24"/>
          <w:lang w:bidi="fa-IR"/>
        </w:rPr>
        <w:t xml:space="preserve"> </w:t>
      </w:r>
      <w:r w:rsidR="00B12C79">
        <w:rPr>
          <w:rFonts w:cs="B Nazanin" w:hint="cs"/>
          <w:b/>
          <w:bCs/>
          <w:sz w:val="24"/>
          <w:szCs w:val="24"/>
          <w:rtl/>
          <w:lang w:bidi="fa-IR"/>
        </w:rPr>
        <w:t>و فرم</w:t>
      </w:r>
      <w:r w:rsidR="006253BB">
        <w:rPr>
          <w:rFonts w:cs="B Nazanin"/>
          <w:b/>
          <w:bCs/>
          <w:sz w:val="24"/>
          <w:szCs w:val="24"/>
          <w:lang w:bidi="fa-IR"/>
        </w:rPr>
        <w:t>Z</w:t>
      </w:r>
      <w:r w:rsidR="00B12C79">
        <w:rPr>
          <w:rFonts w:cs="B Nazanin" w:hint="cs"/>
          <w:b/>
          <w:bCs/>
          <w:sz w:val="24"/>
          <w:szCs w:val="24"/>
          <w:rtl/>
          <w:lang w:bidi="fa-IR"/>
        </w:rPr>
        <w:t xml:space="preserve">   </w:t>
      </w:r>
      <w:r w:rsidR="006253BB">
        <w:rPr>
          <w:rFonts w:cs="B Nazanin" w:hint="cs"/>
          <w:b/>
          <w:bCs/>
          <w:sz w:val="24"/>
          <w:szCs w:val="24"/>
          <w:rtl/>
          <w:lang w:bidi="fa-IR"/>
        </w:rPr>
        <w:t>)</w:t>
      </w:r>
      <w:r w:rsidR="00B12C79">
        <w:rPr>
          <w:rFonts w:cs="B Nazanin" w:hint="cs"/>
          <w:b/>
          <w:bCs/>
          <w:sz w:val="24"/>
          <w:szCs w:val="24"/>
          <w:rtl/>
          <w:lang w:bidi="fa-IR"/>
        </w:rPr>
        <w:t xml:space="preserve"> </w:t>
      </w:r>
      <w:r w:rsidR="006253BB">
        <w:rPr>
          <w:rFonts w:cs="B Nazanin" w:hint="cs"/>
          <w:b/>
          <w:bCs/>
          <w:sz w:val="24"/>
          <w:szCs w:val="24"/>
          <w:rtl/>
          <w:lang w:bidi="fa-IR"/>
        </w:rPr>
        <w:t xml:space="preserve"> که هر کدام با توجه به خواسته طراح انتخاب می شوند.</w:t>
      </w:r>
      <w:r w:rsidR="00B12C79">
        <w:rPr>
          <w:rFonts w:cs="B Nazanin" w:hint="cs"/>
          <w:b/>
          <w:bCs/>
          <w:sz w:val="24"/>
          <w:szCs w:val="24"/>
          <w:rtl/>
          <w:lang w:bidi="fa-IR"/>
        </w:rPr>
        <w:t xml:space="preserve"> </w:t>
      </w:r>
      <w:r w:rsidR="006253BB">
        <w:rPr>
          <w:rFonts w:cs="B Nazanin" w:hint="cs"/>
          <w:b/>
          <w:bCs/>
          <w:sz w:val="24"/>
          <w:szCs w:val="24"/>
          <w:rtl/>
          <w:lang w:bidi="fa-IR"/>
        </w:rPr>
        <w:t xml:space="preserve">  درپایان جلسه  نکات مهم زیر مطرح شدند:  این طراح است که باید به </w:t>
      </w:r>
      <w:r w:rsidR="006253BB" w:rsidRPr="006253BB">
        <w:rPr>
          <w:rFonts w:cs="B Nazanin" w:hint="cs"/>
          <w:b/>
          <w:bCs/>
          <w:sz w:val="24"/>
          <w:szCs w:val="24"/>
          <w:rtl/>
          <w:lang w:bidi="fa-IR"/>
        </w:rPr>
        <w:t>ترکیب</w:t>
      </w:r>
      <w:r w:rsidR="006253BB" w:rsidRPr="006253BB">
        <w:rPr>
          <w:rFonts w:cs="B Nazanin"/>
          <w:b/>
          <w:bCs/>
          <w:sz w:val="24"/>
          <w:szCs w:val="24"/>
          <w:rtl/>
          <w:lang w:bidi="fa-IR"/>
        </w:rPr>
        <w:t xml:space="preserve"> </w:t>
      </w:r>
      <w:r w:rsidR="006253BB" w:rsidRPr="006253BB">
        <w:rPr>
          <w:rFonts w:cs="B Nazanin" w:hint="cs"/>
          <w:b/>
          <w:bCs/>
          <w:sz w:val="24"/>
          <w:szCs w:val="24"/>
          <w:rtl/>
          <w:lang w:bidi="fa-IR"/>
        </w:rPr>
        <w:t>بندی</w:t>
      </w:r>
      <w:r w:rsidR="006253BB" w:rsidRPr="006253BB">
        <w:rPr>
          <w:rFonts w:cs="B Nazanin"/>
          <w:b/>
          <w:bCs/>
          <w:sz w:val="24"/>
          <w:szCs w:val="24"/>
          <w:rtl/>
          <w:lang w:bidi="fa-IR"/>
        </w:rPr>
        <w:t xml:space="preserve"> </w:t>
      </w:r>
      <w:r w:rsidR="006253BB" w:rsidRPr="006253BB">
        <w:rPr>
          <w:rFonts w:cs="B Nazanin" w:hint="cs"/>
          <w:b/>
          <w:bCs/>
          <w:sz w:val="24"/>
          <w:szCs w:val="24"/>
          <w:rtl/>
          <w:lang w:bidi="fa-IR"/>
        </w:rPr>
        <w:t>پویا</w:t>
      </w:r>
      <w:r w:rsidR="006253BB" w:rsidRPr="006253BB">
        <w:rPr>
          <w:rFonts w:cs="B Nazanin"/>
          <w:b/>
          <w:bCs/>
          <w:sz w:val="24"/>
          <w:szCs w:val="24"/>
          <w:rtl/>
          <w:lang w:bidi="fa-IR"/>
        </w:rPr>
        <w:t xml:space="preserve"> </w:t>
      </w:r>
      <w:r w:rsidR="006253BB" w:rsidRPr="006253BB">
        <w:rPr>
          <w:rFonts w:cs="B Nazanin" w:hint="cs"/>
          <w:b/>
          <w:bCs/>
          <w:sz w:val="24"/>
          <w:szCs w:val="24"/>
          <w:rtl/>
          <w:lang w:bidi="fa-IR"/>
        </w:rPr>
        <w:t>موزون</w:t>
      </w:r>
      <w:r w:rsidR="006253BB" w:rsidRPr="006253BB">
        <w:rPr>
          <w:rFonts w:cs="B Nazanin"/>
          <w:b/>
          <w:bCs/>
          <w:sz w:val="24"/>
          <w:szCs w:val="24"/>
          <w:rtl/>
          <w:lang w:bidi="fa-IR"/>
        </w:rPr>
        <w:t xml:space="preserve"> </w:t>
      </w:r>
      <w:r w:rsidR="006253BB" w:rsidRPr="006253BB">
        <w:rPr>
          <w:rFonts w:cs="B Nazanin" w:hint="cs"/>
          <w:b/>
          <w:bCs/>
          <w:sz w:val="24"/>
          <w:szCs w:val="24"/>
          <w:rtl/>
          <w:lang w:bidi="fa-IR"/>
        </w:rPr>
        <w:t>و</w:t>
      </w:r>
      <w:r w:rsidR="006253BB" w:rsidRPr="006253BB">
        <w:rPr>
          <w:rFonts w:cs="B Nazanin"/>
          <w:b/>
          <w:bCs/>
          <w:sz w:val="24"/>
          <w:szCs w:val="24"/>
          <w:rtl/>
          <w:lang w:bidi="fa-IR"/>
        </w:rPr>
        <w:t xml:space="preserve"> </w:t>
      </w:r>
      <w:r w:rsidR="006253BB" w:rsidRPr="006253BB">
        <w:rPr>
          <w:rFonts w:cs="B Nazanin" w:hint="cs"/>
          <w:b/>
          <w:bCs/>
          <w:sz w:val="24"/>
          <w:szCs w:val="24"/>
          <w:rtl/>
          <w:lang w:bidi="fa-IR"/>
        </w:rPr>
        <w:t>هماهنگ</w:t>
      </w:r>
      <w:r w:rsidR="006253BB" w:rsidRPr="006253BB">
        <w:rPr>
          <w:rFonts w:cs="B Nazanin"/>
          <w:b/>
          <w:bCs/>
          <w:sz w:val="24"/>
          <w:szCs w:val="24"/>
          <w:rtl/>
          <w:lang w:bidi="fa-IR"/>
        </w:rPr>
        <w:t xml:space="preserve"> </w:t>
      </w:r>
      <w:r w:rsidR="006253BB" w:rsidRPr="006253BB">
        <w:rPr>
          <w:rFonts w:cs="B Nazanin" w:hint="cs"/>
          <w:b/>
          <w:bCs/>
          <w:sz w:val="24"/>
          <w:szCs w:val="24"/>
          <w:rtl/>
          <w:lang w:bidi="fa-IR"/>
        </w:rPr>
        <w:t>با</w:t>
      </w:r>
      <w:r w:rsidR="006253BB" w:rsidRPr="006253BB">
        <w:rPr>
          <w:rFonts w:cs="B Nazanin"/>
          <w:b/>
          <w:bCs/>
          <w:sz w:val="24"/>
          <w:szCs w:val="24"/>
          <w:rtl/>
          <w:lang w:bidi="fa-IR"/>
        </w:rPr>
        <w:t xml:space="preserve"> </w:t>
      </w:r>
      <w:r w:rsidR="006253BB" w:rsidRPr="006253BB">
        <w:rPr>
          <w:rFonts w:cs="B Nazanin" w:hint="cs"/>
          <w:b/>
          <w:bCs/>
          <w:sz w:val="24"/>
          <w:szCs w:val="24"/>
          <w:rtl/>
          <w:lang w:bidi="fa-IR"/>
        </w:rPr>
        <w:t>موضوع</w:t>
      </w:r>
      <w:r w:rsidR="006253BB">
        <w:rPr>
          <w:rFonts w:cs="B Nazanin" w:hint="cs"/>
          <w:b/>
          <w:bCs/>
          <w:sz w:val="24"/>
          <w:szCs w:val="24"/>
          <w:rtl/>
          <w:lang w:bidi="fa-IR"/>
        </w:rPr>
        <w:t xml:space="preserve"> بپردازد. طراح با اکسان گذاری میگوید</w:t>
      </w:r>
      <w:r w:rsidRPr="00843FD4">
        <w:rPr>
          <w:rFonts w:hint="cs"/>
          <w:rtl/>
        </w:rPr>
        <w:t xml:space="preserve"> </w:t>
      </w:r>
      <w:r w:rsidRPr="00843FD4">
        <w:rPr>
          <w:rFonts w:cs="B Nazanin" w:hint="cs"/>
          <w:b/>
          <w:bCs/>
          <w:sz w:val="24"/>
          <w:szCs w:val="24"/>
          <w:rtl/>
          <w:lang w:bidi="fa-IR"/>
        </w:rPr>
        <w:t>کدام</w:t>
      </w:r>
      <w:r w:rsidRPr="00843FD4">
        <w:rPr>
          <w:rFonts w:cs="B Nazanin"/>
          <w:b/>
          <w:bCs/>
          <w:sz w:val="24"/>
          <w:szCs w:val="24"/>
          <w:rtl/>
          <w:lang w:bidi="fa-IR"/>
        </w:rPr>
        <w:t xml:space="preserve"> </w:t>
      </w:r>
      <w:r w:rsidRPr="00843FD4">
        <w:rPr>
          <w:rFonts w:cs="B Nazanin" w:hint="cs"/>
          <w:b/>
          <w:bCs/>
          <w:sz w:val="24"/>
          <w:szCs w:val="24"/>
          <w:rtl/>
          <w:lang w:bidi="fa-IR"/>
        </w:rPr>
        <w:t>موضوع</w:t>
      </w:r>
      <w:r w:rsidRPr="00843FD4">
        <w:rPr>
          <w:rFonts w:cs="B Nazanin"/>
          <w:b/>
          <w:bCs/>
          <w:sz w:val="24"/>
          <w:szCs w:val="24"/>
          <w:rtl/>
          <w:lang w:bidi="fa-IR"/>
        </w:rPr>
        <w:t xml:space="preserve"> </w:t>
      </w:r>
      <w:r w:rsidRPr="00843FD4">
        <w:rPr>
          <w:rFonts w:cs="B Nazanin" w:hint="cs"/>
          <w:b/>
          <w:bCs/>
          <w:sz w:val="24"/>
          <w:szCs w:val="24"/>
          <w:rtl/>
          <w:lang w:bidi="fa-IR"/>
        </w:rPr>
        <w:t>اهمیت</w:t>
      </w:r>
      <w:r w:rsidRPr="00843FD4">
        <w:rPr>
          <w:rFonts w:cs="B Nazanin"/>
          <w:b/>
          <w:bCs/>
          <w:sz w:val="24"/>
          <w:szCs w:val="24"/>
          <w:rtl/>
          <w:lang w:bidi="fa-IR"/>
        </w:rPr>
        <w:t xml:space="preserve"> </w:t>
      </w:r>
      <w:r w:rsidRPr="00843FD4">
        <w:rPr>
          <w:rFonts w:cs="B Nazanin" w:hint="cs"/>
          <w:b/>
          <w:bCs/>
          <w:sz w:val="24"/>
          <w:szCs w:val="24"/>
          <w:rtl/>
          <w:lang w:bidi="fa-IR"/>
        </w:rPr>
        <w:t>بیشتری</w:t>
      </w:r>
      <w:r w:rsidRPr="00843FD4">
        <w:rPr>
          <w:rFonts w:cs="B Nazanin"/>
          <w:b/>
          <w:bCs/>
          <w:sz w:val="24"/>
          <w:szCs w:val="24"/>
          <w:rtl/>
          <w:lang w:bidi="fa-IR"/>
        </w:rPr>
        <w:t xml:space="preserve"> </w:t>
      </w:r>
      <w:r w:rsidRPr="00843FD4">
        <w:rPr>
          <w:rFonts w:cs="B Nazanin" w:hint="cs"/>
          <w:b/>
          <w:bCs/>
          <w:sz w:val="24"/>
          <w:szCs w:val="24"/>
          <w:rtl/>
          <w:lang w:bidi="fa-IR"/>
        </w:rPr>
        <w:t>دارد</w:t>
      </w:r>
      <w:r>
        <w:rPr>
          <w:rFonts w:cs="B Nazanin" w:hint="cs"/>
          <w:b/>
          <w:bCs/>
          <w:sz w:val="24"/>
          <w:szCs w:val="24"/>
          <w:rtl/>
          <w:lang w:bidi="fa-IR"/>
        </w:rPr>
        <w:t>،</w:t>
      </w:r>
      <w:r w:rsidR="006253BB" w:rsidRPr="006253BB">
        <w:rPr>
          <w:rFonts w:cs="B Nazanin"/>
          <w:b/>
          <w:bCs/>
          <w:sz w:val="24"/>
          <w:szCs w:val="24"/>
          <w:lang w:bidi="fa-IR"/>
        </w:rPr>
        <w:t xml:space="preserve"> </w:t>
      </w:r>
      <w:r>
        <w:rPr>
          <w:rFonts w:cs="B Nazanin" w:hint="cs"/>
          <w:b/>
          <w:bCs/>
          <w:sz w:val="24"/>
          <w:szCs w:val="24"/>
          <w:rtl/>
          <w:lang w:bidi="fa-IR"/>
        </w:rPr>
        <w:t xml:space="preserve">کدام موضوع باید نادیده و حذف شودو کدام باید اغراق شود و جهت و موقعیت عناصر بصری را مشخص کند.  </w:t>
      </w:r>
      <w:r w:rsidR="00CF1C05">
        <w:rPr>
          <w:rFonts w:cs="B Nazanin" w:hint="cs"/>
          <w:b/>
          <w:bCs/>
          <w:sz w:val="24"/>
          <w:szCs w:val="24"/>
          <w:rtl/>
          <w:lang w:bidi="fa-IR"/>
        </w:rPr>
        <w:t xml:space="preserve">                                                                      </w:t>
      </w:r>
      <w:r>
        <w:rPr>
          <w:rFonts w:cs="B Nazanin" w:hint="cs"/>
          <w:b/>
          <w:bCs/>
          <w:sz w:val="24"/>
          <w:szCs w:val="24"/>
          <w:rtl/>
          <w:lang w:bidi="fa-IR"/>
        </w:rPr>
        <w:t xml:space="preserve"> </w:t>
      </w:r>
      <w:r w:rsidR="00CF1C05">
        <w:rPr>
          <w:rFonts w:cs="B Nazanin" w:hint="cs"/>
          <w:b/>
          <w:bCs/>
          <w:sz w:val="24"/>
          <w:szCs w:val="24"/>
          <w:rtl/>
          <w:lang w:bidi="fa-IR"/>
        </w:rPr>
        <w:t xml:space="preserve">نتیجه نهایی: </w:t>
      </w:r>
      <w:r w:rsidR="00CF1C05" w:rsidRPr="00CF1C05">
        <w:rPr>
          <w:rFonts w:cs="B Nazanin" w:hint="cs"/>
          <w:b/>
          <w:bCs/>
          <w:rtl/>
          <w:lang w:bidi="fa-IR"/>
        </w:rPr>
        <w:t>طراح چشم مخاطب را وادار و محدود می کند تا تنها آن چه را که</w:t>
      </w:r>
      <w:r w:rsidR="00CF1C05" w:rsidRPr="00CF1C05">
        <w:rPr>
          <w:rFonts w:cs="B Nazanin"/>
          <w:b/>
          <w:bCs/>
          <w:sz w:val="24"/>
          <w:szCs w:val="24"/>
          <w:rtl/>
          <w:lang w:bidi="fa-IR"/>
        </w:rPr>
        <w:t xml:space="preserve"> او می خواهد مشاهده کند.</w:t>
      </w:r>
    </w:p>
    <w:p w:rsidR="002F563C" w:rsidRPr="00B61106" w:rsidRDefault="00843FD4" w:rsidP="00843FD4">
      <w:pPr>
        <w:bidi/>
        <w:rPr>
          <w:rFonts w:cs="B Nazanin"/>
          <w:b/>
          <w:bCs/>
          <w:sz w:val="24"/>
          <w:szCs w:val="24"/>
          <w:rtl/>
          <w:lang w:bidi="fa-IR"/>
        </w:rPr>
      </w:pPr>
      <w:r>
        <w:rPr>
          <w:rFonts w:cs="B Nazanin" w:hint="cs"/>
          <w:b/>
          <w:bCs/>
          <w:sz w:val="24"/>
          <w:szCs w:val="24"/>
          <w:rtl/>
          <w:lang w:bidi="fa-IR"/>
        </w:rPr>
        <w:t>در انتهای وبینار خانم دکتر ر</w:t>
      </w:r>
      <w:r w:rsidR="00DD3143">
        <w:rPr>
          <w:rFonts w:cs="B Nazanin" w:hint="cs"/>
          <w:b/>
          <w:bCs/>
          <w:sz w:val="24"/>
          <w:szCs w:val="24"/>
          <w:rtl/>
          <w:lang w:bidi="fa-IR"/>
        </w:rPr>
        <w:t>وایی از استاد گرامی خانم صدقیان</w:t>
      </w:r>
      <w:r>
        <w:rPr>
          <w:rFonts w:cs="B Nazanin" w:hint="cs"/>
          <w:b/>
          <w:bCs/>
          <w:sz w:val="24"/>
          <w:szCs w:val="24"/>
          <w:rtl/>
          <w:lang w:bidi="fa-IR"/>
        </w:rPr>
        <w:t xml:space="preserve"> حکاک </w:t>
      </w:r>
      <w:r w:rsidR="00CF1C05">
        <w:rPr>
          <w:rFonts w:cs="B Nazanin" w:hint="cs"/>
          <w:b/>
          <w:bCs/>
          <w:sz w:val="24"/>
          <w:szCs w:val="24"/>
          <w:rtl/>
          <w:lang w:bidi="fa-IR"/>
        </w:rPr>
        <w:t>تقدیر وتشکر نمودند.</w:t>
      </w:r>
      <w:r>
        <w:rPr>
          <w:rFonts w:cs="B Nazanin" w:hint="cs"/>
          <w:b/>
          <w:bCs/>
          <w:sz w:val="24"/>
          <w:szCs w:val="24"/>
          <w:rtl/>
          <w:lang w:bidi="fa-IR"/>
        </w:rPr>
        <w:t xml:space="preserve">                                                                        </w:t>
      </w:r>
    </w:p>
    <w:sectPr w:rsidR="002F563C" w:rsidRPr="00B61106" w:rsidSect="00343F16">
      <w:pgSz w:w="12240" w:h="15840"/>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B Nazanin">
    <w:altName w:val="Courier New"/>
    <w:charset w:val="B2"/>
    <w:family w:val="auto"/>
    <w:pitch w:val="variable"/>
    <w:sig w:usb0="00002000" w:usb1="80000000" w:usb2="00000008" w:usb3="00000000" w:csb0="00000040" w:csb1="00000000"/>
  </w:font>
  <w:font w:name="B Titr">
    <w:altName w:val="Courier New"/>
    <w:charset w:val="B2"/>
    <w:family w:val="auto"/>
    <w:pitch w:val="variable"/>
    <w:sig w:usb0="00002000" w:usb1="80000000" w:usb2="00000008" w:usb3="00000000" w:csb0="00000040" w:csb1="00000000"/>
  </w:font>
  <w:font w:name="IRAN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Calibri Ligh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07B"/>
    <w:rsid w:val="00007BCC"/>
    <w:rsid w:val="00051304"/>
    <w:rsid w:val="0007366D"/>
    <w:rsid w:val="000D428E"/>
    <w:rsid w:val="000F65F9"/>
    <w:rsid w:val="001000CF"/>
    <w:rsid w:val="001C0F18"/>
    <w:rsid w:val="00210352"/>
    <w:rsid w:val="002666F6"/>
    <w:rsid w:val="002D4473"/>
    <w:rsid w:val="00305D9A"/>
    <w:rsid w:val="00326782"/>
    <w:rsid w:val="00326E3C"/>
    <w:rsid w:val="00343F16"/>
    <w:rsid w:val="0035107B"/>
    <w:rsid w:val="00381E4A"/>
    <w:rsid w:val="00383172"/>
    <w:rsid w:val="003908EA"/>
    <w:rsid w:val="00394B8F"/>
    <w:rsid w:val="004037C7"/>
    <w:rsid w:val="0048042C"/>
    <w:rsid w:val="004B4F9A"/>
    <w:rsid w:val="004B68F4"/>
    <w:rsid w:val="004F7568"/>
    <w:rsid w:val="00543712"/>
    <w:rsid w:val="00555974"/>
    <w:rsid w:val="005C1778"/>
    <w:rsid w:val="00607039"/>
    <w:rsid w:val="006253BB"/>
    <w:rsid w:val="00647C89"/>
    <w:rsid w:val="0066640E"/>
    <w:rsid w:val="006F09BD"/>
    <w:rsid w:val="00780D0F"/>
    <w:rsid w:val="00787191"/>
    <w:rsid w:val="00811A07"/>
    <w:rsid w:val="00843FD4"/>
    <w:rsid w:val="008864D9"/>
    <w:rsid w:val="00915922"/>
    <w:rsid w:val="009F7863"/>
    <w:rsid w:val="00A246F4"/>
    <w:rsid w:val="00A34E5E"/>
    <w:rsid w:val="00A463F3"/>
    <w:rsid w:val="00A465FB"/>
    <w:rsid w:val="00A736EF"/>
    <w:rsid w:val="00A75FAE"/>
    <w:rsid w:val="00AD058A"/>
    <w:rsid w:val="00B12C79"/>
    <w:rsid w:val="00B61106"/>
    <w:rsid w:val="00B67F48"/>
    <w:rsid w:val="00BF0589"/>
    <w:rsid w:val="00C23E92"/>
    <w:rsid w:val="00C87E61"/>
    <w:rsid w:val="00CD56EB"/>
    <w:rsid w:val="00CE4AFE"/>
    <w:rsid w:val="00CF1C05"/>
    <w:rsid w:val="00D8458C"/>
    <w:rsid w:val="00DA7276"/>
    <w:rsid w:val="00DD3143"/>
    <w:rsid w:val="00ED1362"/>
    <w:rsid w:val="00F06EE6"/>
    <w:rsid w:val="00F87F2C"/>
    <w:rsid w:val="00FF72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07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7290"/>
    <w:rPr>
      <w:color w:val="0563C1" w:themeColor="hyperlink"/>
      <w:u w:val="single"/>
    </w:rPr>
  </w:style>
  <w:style w:type="paragraph" w:styleId="ListParagraph">
    <w:name w:val="List Paragraph"/>
    <w:basedOn w:val="Normal"/>
    <w:uiPriority w:val="34"/>
    <w:qFormat/>
    <w:rsid w:val="00326E3C"/>
    <w:pPr>
      <w:ind w:left="720"/>
      <w:contextualSpacing/>
    </w:pPr>
  </w:style>
  <w:style w:type="character" w:styleId="CommentReference">
    <w:name w:val="annotation reference"/>
    <w:basedOn w:val="DefaultParagraphFont"/>
    <w:uiPriority w:val="99"/>
    <w:semiHidden/>
    <w:unhideWhenUsed/>
    <w:rsid w:val="00326E3C"/>
    <w:rPr>
      <w:sz w:val="16"/>
      <w:szCs w:val="16"/>
    </w:rPr>
  </w:style>
  <w:style w:type="paragraph" w:styleId="CommentText">
    <w:name w:val="annotation text"/>
    <w:basedOn w:val="Normal"/>
    <w:link w:val="CommentTextChar"/>
    <w:uiPriority w:val="99"/>
    <w:semiHidden/>
    <w:unhideWhenUsed/>
    <w:rsid w:val="00326E3C"/>
    <w:pPr>
      <w:spacing w:line="240" w:lineRule="auto"/>
    </w:pPr>
    <w:rPr>
      <w:sz w:val="20"/>
      <w:szCs w:val="20"/>
    </w:rPr>
  </w:style>
  <w:style w:type="character" w:customStyle="1" w:styleId="CommentTextChar">
    <w:name w:val="Comment Text Char"/>
    <w:basedOn w:val="DefaultParagraphFont"/>
    <w:link w:val="CommentText"/>
    <w:uiPriority w:val="99"/>
    <w:semiHidden/>
    <w:rsid w:val="00326E3C"/>
    <w:rPr>
      <w:sz w:val="20"/>
      <w:szCs w:val="20"/>
    </w:rPr>
  </w:style>
  <w:style w:type="paragraph" w:styleId="CommentSubject">
    <w:name w:val="annotation subject"/>
    <w:basedOn w:val="CommentText"/>
    <w:next w:val="CommentText"/>
    <w:link w:val="CommentSubjectChar"/>
    <w:uiPriority w:val="99"/>
    <w:semiHidden/>
    <w:unhideWhenUsed/>
    <w:rsid w:val="00326E3C"/>
    <w:rPr>
      <w:b/>
      <w:bCs/>
    </w:rPr>
  </w:style>
  <w:style w:type="character" w:customStyle="1" w:styleId="CommentSubjectChar">
    <w:name w:val="Comment Subject Char"/>
    <w:basedOn w:val="CommentTextChar"/>
    <w:link w:val="CommentSubject"/>
    <w:uiPriority w:val="99"/>
    <w:semiHidden/>
    <w:rsid w:val="00326E3C"/>
    <w:rPr>
      <w:b/>
      <w:bCs/>
      <w:sz w:val="20"/>
      <w:szCs w:val="20"/>
    </w:rPr>
  </w:style>
  <w:style w:type="paragraph" w:styleId="BalloonText">
    <w:name w:val="Balloon Text"/>
    <w:basedOn w:val="Normal"/>
    <w:link w:val="BalloonTextChar"/>
    <w:uiPriority w:val="99"/>
    <w:semiHidden/>
    <w:unhideWhenUsed/>
    <w:rsid w:val="00326E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6E3C"/>
    <w:rPr>
      <w:rFonts w:ascii="Segoe UI" w:hAnsi="Segoe UI" w:cs="Segoe UI"/>
      <w:sz w:val="18"/>
      <w:szCs w:val="18"/>
    </w:rPr>
  </w:style>
  <w:style w:type="paragraph" w:styleId="NormalWeb">
    <w:name w:val="Normal (Web)"/>
    <w:basedOn w:val="Normal"/>
    <w:uiPriority w:val="99"/>
    <w:unhideWhenUsed/>
    <w:rsid w:val="00A75FAE"/>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07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7290"/>
    <w:rPr>
      <w:color w:val="0563C1" w:themeColor="hyperlink"/>
      <w:u w:val="single"/>
    </w:rPr>
  </w:style>
  <w:style w:type="paragraph" w:styleId="ListParagraph">
    <w:name w:val="List Paragraph"/>
    <w:basedOn w:val="Normal"/>
    <w:uiPriority w:val="34"/>
    <w:qFormat/>
    <w:rsid w:val="00326E3C"/>
    <w:pPr>
      <w:ind w:left="720"/>
      <w:contextualSpacing/>
    </w:pPr>
  </w:style>
  <w:style w:type="character" w:styleId="CommentReference">
    <w:name w:val="annotation reference"/>
    <w:basedOn w:val="DefaultParagraphFont"/>
    <w:uiPriority w:val="99"/>
    <w:semiHidden/>
    <w:unhideWhenUsed/>
    <w:rsid w:val="00326E3C"/>
    <w:rPr>
      <w:sz w:val="16"/>
      <w:szCs w:val="16"/>
    </w:rPr>
  </w:style>
  <w:style w:type="paragraph" w:styleId="CommentText">
    <w:name w:val="annotation text"/>
    <w:basedOn w:val="Normal"/>
    <w:link w:val="CommentTextChar"/>
    <w:uiPriority w:val="99"/>
    <w:semiHidden/>
    <w:unhideWhenUsed/>
    <w:rsid w:val="00326E3C"/>
    <w:pPr>
      <w:spacing w:line="240" w:lineRule="auto"/>
    </w:pPr>
    <w:rPr>
      <w:sz w:val="20"/>
      <w:szCs w:val="20"/>
    </w:rPr>
  </w:style>
  <w:style w:type="character" w:customStyle="1" w:styleId="CommentTextChar">
    <w:name w:val="Comment Text Char"/>
    <w:basedOn w:val="DefaultParagraphFont"/>
    <w:link w:val="CommentText"/>
    <w:uiPriority w:val="99"/>
    <w:semiHidden/>
    <w:rsid w:val="00326E3C"/>
    <w:rPr>
      <w:sz w:val="20"/>
      <w:szCs w:val="20"/>
    </w:rPr>
  </w:style>
  <w:style w:type="paragraph" w:styleId="CommentSubject">
    <w:name w:val="annotation subject"/>
    <w:basedOn w:val="CommentText"/>
    <w:next w:val="CommentText"/>
    <w:link w:val="CommentSubjectChar"/>
    <w:uiPriority w:val="99"/>
    <w:semiHidden/>
    <w:unhideWhenUsed/>
    <w:rsid w:val="00326E3C"/>
    <w:rPr>
      <w:b/>
      <w:bCs/>
    </w:rPr>
  </w:style>
  <w:style w:type="character" w:customStyle="1" w:styleId="CommentSubjectChar">
    <w:name w:val="Comment Subject Char"/>
    <w:basedOn w:val="CommentTextChar"/>
    <w:link w:val="CommentSubject"/>
    <w:uiPriority w:val="99"/>
    <w:semiHidden/>
    <w:rsid w:val="00326E3C"/>
    <w:rPr>
      <w:b/>
      <w:bCs/>
      <w:sz w:val="20"/>
      <w:szCs w:val="20"/>
    </w:rPr>
  </w:style>
  <w:style w:type="paragraph" w:styleId="BalloonText">
    <w:name w:val="Balloon Text"/>
    <w:basedOn w:val="Normal"/>
    <w:link w:val="BalloonTextChar"/>
    <w:uiPriority w:val="99"/>
    <w:semiHidden/>
    <w:unhideWhenUsed/>
    <w:rsid w:val="00326E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6E3C"/>
    <w:rPr>
      <w:rFonts w:ascii="Segoe UI" w:hAnsi="Segoe UI" w:cs="Segoe UI"/>
      <w:sz w:val="18"/>
      <w:szCs w:val="18"/>
    </w:rPr>
  </w:style>
  <w:style w:type="paragraph" w:styleId="NormalWeb">
    <w:name w:val="Normal (Web)"/>
    <w:basedOn w:val="Normal"/>
    <w:uiPriority w:val="99"/>
    <w:unhideWhenUsed/>
    <w:rsid w:val="00A75FA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52106">
      <w:bodyDiv w:val="1"/>
      <w:marLeft w:val="0"/>
      <w:marRight w:val="0"/>
      <w:marTop w:val="0"/>
      <w:marBottom w:val="0"/>
      <w:divBdr>
        <w:top w:val="none" w:sz="0" w:space="0" w:color="auto"/>
        <w:left w:val="none" w:sz="0" w:space="0" w:color="auto"/>
        <w:bottom w:val="none" w:sz="0" w:space="0" w:color="auto"/>
        <w:right w:val="none" w:sz="0" w:space="0" w:color="auto"/>
      </w:divBdr>
    </w:div>
    <w:div w:id="179009378">
      <w:bodyDiv w:val="1"/>
      <w:marLeft w:val="0"/>
      <w:marRight w:val="0"/>
      <w:marTop w:val="0"/>
      <w:marBottom w:val="0"/>
      <w:divBdr>
        <w:top w:val="none" w:sz="0" w:space="0" w:color="auto"/>
        <w:left w:val="none" w:sz="0" w:space="0" w:color="auto"/>
        <w:bottom w:val="none" w:sz="0" w:space="0" w:color="auto"/>
        <w:right w:val="none" w:sz="0" w:space="0" w:color="auto"/>
      </w:divBdr>
    </w:div>
    <w:div w:id="200435861">
      <w:bodyDiv w:val="1"/>
      <w:marLeft w:val="0"/>
      <w:marRight w:val="0"/>
      <w:marTop w:val="0"/>
      <w:marBottom w:val="0"/>
      <w:divBdr>
        <w:top w:val="none" w:sz="0" w:space="0" w:color="auto"/>
        <w:left w:val="none" w:sz="0" w:space="0" w:color="auto"/>
        <w:bottom w:val="none" w:sz="0" w:space="0" w:color="auto"/>
        <w:right w:val="none" w:sz="0" w:space="0" w:color="auto"/>
      </w:divBdr>
    </w:div>
    <w:div w:id="233321257">
      <w:bodyDiv w:val="1"/>
      <w:marLeft w:val="0"/>
      <w:marRight w:val="0"/>
      <w:marTop w:val="0"/>
      <w:marBottom w:val="0"/>
      <w:divBdr>
        <w:top w:val="none" w:sz="0" w:space="0" w:color="auto"/>
        <w:left w:val="none" w:sz="0" w:space="0" w:color="auto"/>
        <w:bottom w:val="none" w:sz="0" w:space="0" w:color="auto"/>
        <w:right w:val="none" w:sz="0" w:space="0" w:color="auto"/>
      </w:divBdr>
    </w:div>
    <w:div w:id="780107181">
      <w:bodyDiv w:val="1"/>
      <w:marLeft w:val="0"/>
      <w:marRight w:val="0"/>
      <w:marTop w:val="0"/>
      <w:marBottom w:val="0"/>
      <w:divBdr>
        <w:top w:val="none" w:sz="0" w:space="0" w:color="auto"/>
        <w:left w:val="none" w:sz="0" w:space="0" w:color="auto"/>
        <w:bottom w:val="none" w:sz="0" w:space="0" w:color="auto"/>
        <w:right w:val="none" w:sz="0" w:space="0" w:color="auto"/>
      </w:divBdr>
    </w:div>
    <w:div w:id="1237941038">
      <w:bodyDiv w:val="1"/>
      <w:marLeft w:val="0"/>
      <w:marRight w:val="0"/>
      <w:marTop w:val="0"/>
      <w:marBottom w:val="0"/>
      <w:divBdr>
        <w:top w:val="none" w:sz="0" w:space="0" w:color="auto"/>
        <w:left w:val="none" w:sz="0" w:space="0" w:color="auto"/>
        <w:bottom w:val="none" w:sz="0" w:space="0" w:color="auto"/>
        <w:right w:val="none" w:sz="0" w:space="0" w:color="auto"/>
      </w:divBdr>
    </w:div>
    <w:div w:id="1241796532">
      <w:bodyDiv w:val="1"/>
      <w:marLeft w:val="0"/>
      <w:marRight w:val="0"/>
      <w:marTop w:val="0"/>
      <w:marBottom w:val="0"/>
      <w:divBdr>
        <w:top w:val="none" w:sz="0" w:space="0" w:color="auto"/>
        <w:left w:val="none" w:sz="0" w:space="0" w:color="auto"/>
        <w:bottom w:val="none" w:sz="0" w:space="0" w:color="auto"/>
        <w:right w:val="none" w:sz="0" w:space="0" w:color="auto"/>
      </w:divBdr>
    </w:div>
    <w:div w:id="1581677459">
      <w:bodyDiv w:val="1"/>
      <w:marLeft w:val="0"/>
      <w:marRight w:val="0"/>
      <w:marTop w:val="0"/>
      <w:marBottom w:val="0"/>
      <w:divBdr>
        <w:top w:val="none" w:sz="0" w:space="0" w:color="auto"/>
        <w:left w:val="none" w:sz="0" w:space="0" w:color="auto"/>
        <w:bottom w:val="none" w:sz="0" w:space="0" w:color="auto"/>
        <w:right w:val="none" w:sz="0" w:space="0" w:color="auto"/>
      </w:divBdr>
    </w:div>
    <w:div w:id="1946882125">
      <w:bodyDiv w:val="1"/>
      <w:marLeft w:val="0"/>
      <w:marRight w:val="0"/>
      <w:marTop w:val="0"/>
      <w:marBottom w:val="0"/>
      <w:divBdr>
        <w:top w:val="none" w:sz="0" w:space="0" w:color="auto"/>
        <w:left w:val="none" w:sz="0" w:space="0" w:color="auto"/>
        <w:bottom w:val="none" w:sz="0" w:space="0" w:color="auto"/>
        <w:right w:val="none" w:sz="0" w:space="0" w:color="auto"/>
      </w:divBdr>
    </w:div>
    <w:div w:id="1987392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wikipedia.org/wiki/%D8%B4%D8%AF%D8%AA_(%D9%85%D9%88%D8%B3%DB%8C%D9%82%DB%8C)" TargetMode="External"/><Relationship Id="rId13" Type="http://schemas.openxmlformats.org/officeDocument/2006/relationships/image" Target="media/image3.pn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s://fa.wikipedia.org/wiki/%D9%85%D9%88%D8%B3%DB%8C%D9%82%DB%8C"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fa.wikipedia.org/wiki/%D9%85%DB%8C%D8%B2%D8%A7%D9%86_(%D9%85%D9%88%D8%B3%DB%8C%D9%82%DB%8C)"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fa.wikipedia.org/wiki/%D8%B6%D8%B1%D8%A8_(%D9%85%D9%88%D8%B3%DB%8C%D9%82%DB%8C)"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fa.wikipedia.org/wiki/%D9%86%D8%AA_(%D9%85%D9%88%D8%B3%DB%8C%D9%82%DB%8C)"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2F3DD-4222-4744-8240-90307C6C7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928</Words>
  <Characters>5296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c:creator>
  <cp:lastModifiedBy>m</cp:lastModifiedBy>
  <cp:revision>2</cp:revision>
  <cp:lastPrinted>2020-11-23T09:13:00Z</cp:lastPrinted>
  <dcterms:created xsi:type="dcterms:W3CDTF">2020-12-14T09:24:00Z</dcterms:created>
  <dcterms:modified xsi:type="dcterms:W3CDTF">2020-12-14T09:24:00Z</dcterms:modified>
</cp:coreProperties>
</file>